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E3807" w:rsidTr="00BE38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3807" w:rsidRDefault="00BE3807">
            <w:pPr>
              <w:pStyle w:val="ConsPlusNormal"/>
            </w:pPr>
            <w:bookmarkStart w:id="0" w:name="_GoBack"/>
            <w:bookmarkEnd w:id="0"/>
            <w:r>
              <w:t>18 апреля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3807" w:rsidRDefault="00BE3807">
            <w:pPr>
              <w:pStyle w:val="ConsPlusNormal"/>
              <w:jc w:val="right"/>
            </w:pPr>
            <w:r>
              <w:t>N 29-оз</w:t>
            </w:r>
          </w:p>
        </w:tc>
      </w:tr>
    </w:tbl>
    <w:p w:rsidR="00BE3807" w:rsidRDefault="00BE38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807" w:rsidRDefault="00BE3807">
      <w:pPr>
        <w:pStyle w:val="ConsPlusNormal"/>
      </w:pPr>
    </w:p>
    <w:p w:rsidR="00BE3807" w:rsidRDefault="00BE3807">
      <w:pPr>
        <w:pStyle w:val="ConsPlusTitle"/>
        <w:jc w:val="center"/>
      </w:pPr>
      <w:r>
        <w:t>ЛЕНИНГРАДСКАЯ ОБЛАСТЬ</w:t>
      </w:r>
    </w:p>
    <w:p w:rsidR="00BE3807" w:rsidRDefault="00BE3807">
      <w:pPr>
        <w:pStyle w:val="ConsPlusTitle"/>
        <w:jc w:val="center"/>
      </w:pPr>
    </w:p>
    <w:p w:rsidR="00BE3807" w:rsidRDefault="00BE3807">
      <w:pPr>
        <w:pStyle w:val="ConsPlusTitle"/>
        <w:jc w:val="center"/>
      </w:pPr>
      <w:r>
        <w:t>ОБЛАСТНОЙ ЗАКОН</w:t>
      </w:r>
    </w:p>
    <w:p w:rsidR="00BE3807" w:rsidRDefault="00BE3807">
      <w:pPr>
        <w:pStyle w:val="ConsPlusTitle"/>
        <w:jc w:val="center"/>
      </w:pPr>
    </w:p>
    <w:p w:rsidR="00BE3807" w:rsidRDefault="00BE3807">
      <w:pPr>
        <w:pStyle w:val="ConsPlusTitle"/>
        <w:jc w:val="center"/>
      </w:pPr>
      <w:r>
        <w:t>О ГАРАНТИЯХ РЕАЛИЗАЦИИ ПРАВА ГРАЖДАН НА ПОЛУЧЕНИЕ</w:t>
      </w:r>
    </w:p>
    <w:p w:rsidR="00BE3807" w:rsidRDefault="00BE3807">
      <w:pPr>
        <w:pStyle w:val="ConsPlusTitle"/>
        <w:jc w:val="center"/>
      </w:pPr>
      <w:r>
        <w:t>БЕСПЛАТНОЙ ЮРИДИЧЕСКОЙ ПОМОЩИ НА ТЕРРИТОРИИ</w:t>
      </w:r>
    </w:p>
    <w:p w:rsidR="00BE3807" w:rsidRDefault="00BE3807">
      <w:pPr>
        <w:pStyle w:val="ConsPlusTitle"/>
        <w:jc w:val="center"/>
      </w:pPr>
      <w:r>
        <w:t>ЛЕНИНГРАДСКОЙ ОБЛАСТИ</w:t>
      </w:r>
    </w:p>
    <w:p w:rsidR="00BE3807" w:rsidRDefault="00BE3807">
      <w:pPr>
        <w:pStyle w:val="ConsPlusNormal"/>
      </w:pPr>
    </w:p>
    <w:p w:rsidR="00BE3807" w:rsidRDefault="00BE3807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BE3807" w:rsidRDefault="00BE3807">
      <w:pPr>
        <w:pStyle w:val="ConsPlusNormal"/>
        <w:jc w:val="center"/>
      </w:pPr>
      <w:proofErr w:type="gramStart"/>
      <w:r>
        <w:t>28 марта 2012 года)</w:t>
      </w:r>
      <w:proofErr w:type="gramEnd"/>
    </w:p>
    <w:p w:rsidR="00BE3807" w:rsidRDefault="00BE38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38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07" w:rsidRDefault="00BE38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07" w:rsidRDefault="00BE38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3807" w:rsidRDefault="00BE38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3807" w:rsidRDefault="00BE38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09.06.2014 </w:t>
            </w:r>
            <w:hyperlink r:id="rId5">
              <w:r>
                <w:rPr>
                  <w:color w:val="0000FF"/>
                </w:rPr>
                <w:t>N 31-оз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E3807" w:rsidRDefault="00BE3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6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 xml:space="preserve">, от 06.05.2016 </w:t>
            </w:r>
            <w:hyperlink r:id="rId7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 xml:space="preserve">, от 12.11.2018 </w:t>
            </w:r>
            <w:hyperlink r:id="rId8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>,</w:t>
            </w:r>
          </w:p>
          <w:p w:rsidR="00BE3807" w:rsidRDefault="00BE3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16.07.2019 </w:t>
            </w:r>
            <w:hyperlink r:id="rId9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17.02.2020 </w:t>
            </w:r>
            <w:hyperlink r:id="rId10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15.03.2021 </w:t>
            </w:r>
            <w:hyperlink r:id="rId11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>,</w:t>
            </w:r>
          </w:p>
          <w:p w:rsidR="00BE3807" w:rsidRDefault="00BE3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12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 xml:space="preserve">, от 29.09.2022 </w:t>
            </w:r>
            <w:hyperlink r:id="rId13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11.05.2023 </w:t>
            </w:r>
            <w:hyperlink r:id="rId14">
              <w:r>
                <w:rPr>
                  <w:color w:val="0000FF"/>
                </w:rPr>
                <w:t>N 50-оз</w:t>
              </w:r>
            </w:hyperlink>
            <w:r>
              <w:rPr>
                <w:color w:val="392C69"/>
              </w:rPr>
              <w:t>,</w:t>
            </w:r>
          </w:p>
          <w:p w:rsidR="00BE3807" w:rsidRDefault="00BE3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20.06.2023 </w:t>
            </w:r>
            <w:hyperlink r:id="rId15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20.12.2023 </w:t>
            </w:r>
            <w:hyperlink r:id="rId16">
              <w:r>
                <w:rPr>
                  <w:color w:val="0000FF"/>
                </w:rPr>
                <w:t>N 149-оз</w:t>
              </w:r>
            </w:hyperlink>
            <w:r>
              <w:rPr>
                <w:color w:val="392C69"/>
              </w:rPr>
              <w:t xml:space="preserve">, от 15.04.2024 </w:t>
            </w:r>
            <w:hyperlink r:id="rId17">
              <w:r>
                <w:rPr>
                  <w:color w:val="0000FF"/>
                </w:rPr>
                <w:t>N 37-оз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07" w:rsidRDefault="00BE3807">
            <w:pPr>
              <w:pStyle w:val="ConsPlusNormal"/>
            </w:pPr>
          </w:p>
        </w:tc>
      </w:tr>
    </w:tbl>
    <w:p w:rsidR="00BE3807" w:rsidRDefault="00BE3807">
      <w:pPr>
        <w:pStyle w:val="ConsPlusNormal"/>
      </w:pPr>
    </w:p>
    <w:p w:rsidR="00BE3807" w:rsidRDefault="00BE3807">
      <w:pPr>
        <w:pStyle w:val="ConsPlusNormal"/>
        <w:ind w:firstLine="540"/>
        <w:jc w:val="both"/>
      </w:pPr>
      <w:proofErr w:type="gramStart"/>
      <w:r>
        <w:t xml:space="preserve">Настоящий областной закон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устанавливает дополнительные гарантии реализации права граждан Российской Федерации (далее - граждане) на получение бесплатной юридической помощи на территории Ленинградской области.</w:t>
      </w:r>
      <w:proofErr w:type="gramEnd"/>
    </w:p>
    <w:p w:rsidR="00BE3807" w:rsidRDefault="00BE3807">
      <w:pPr>
        <w:pStyle w:val="ConsPlusNormal"/>
        <w:jc w:val="both"/>
      </w:pPr>
      <w:r>
        <w:t xml:space="preserve">(преамбула в ред. </w:t>
      </w:r>
      <w:hyperlink r:id="rId19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BE3807" w:rsidRDefault="00BE3807">
      <w:pPr>
        <w:pStyle w:val="ConsPlusNormal"/>
      </w:pPr>
    </w:p>
    <w:p w:rsidR="00BE3807" w:rsidRDefault="00BE3807">
      <w:pPr>
        <w:pStyle w:val="ConsPlusTitle"/>
        <w:ind w:firstLine="540"/>
        <w:jc w:val="both"/>
        <w:outlineLvl w:val="0"/>
      </w:pPr>
      <w:r>
        <w:t>Статья 1. Виды бесплатной юридической помощи, оказываемой на территории Ленинградской области</w:t>
      </w:r>
    </w:p>
    <w:p w:rsidR="00BE3807" w:rsidRDefault="00BE3807">
      <w:pPr>
        <w:pStyle w:val="ConsPlusNormal"/>
      </w:pPr>
    </w:p>
    <w:p w:rsidR="00BE3807" w:rsidRDefault="00BE3807">
      <w:pPr>
        <w:pStyle w:val="ConsPlusNormal"/>
        <w:ind w:firstLine="540"/>
        <w:jc w:val="both"/>
      </w:pPr>
      <w:r>
        <w:t xml:space="preserve">На территории Ленинградской области гарантируется оказание всех видов бесплатной юридической помощи, предусмотренных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Абзац утратил силу. - Областной </w:t>
      </w:r>
      <w:hyperlink r:id="rId21">
        <w:r>
          <w:rPr>
            <w:color w:val="0000FF"/>
          </w:rPr>
          <w:t>закон</w:t>
        </w:r>
      </w:hyperlink>
      <w:r>
        <w:t xml:space="preserve"> Ленинградской области от 15.04.2024 N 37-оз.</w:t>
      </w:r>
    </w:p>
    <w:p w:rsidR="00BE3807" w:rsidRDefault="00BE3807">
      <w:pPr>
        <w:pStyle w:val="ConsPlusNormal"/>
      </w:pPr>
    </w:p>
    <w:p w:rsidR="00BE3807" w:rsidRDefault="00BE3807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Ленинградской области и органов местного самоуправления в сфере отношений, связанных с предоставлением бесплатной юридической помощи</w:t>
      </w:r>
    </w:p>
    <w:p w:rsidR="00BE3807" w:rsidRDefault="00BE3807">
      <w:pPr>
        <w:pStyle w:val="ConsPlusNormal"/>
      </w:pPr>
    </w:p>
    <w:p w:rsidR="00BE3807" w:rsidRDefault="00BE3807">
      <w:pPr>
        <w:pStyle w:val="ConsPlusNormal"/>
        <w:ind w:firstLine="540"/>
        <w:jc w:val="both"/>
      </w:pPr>
      <w:r>
        <w:t xml:space="preserve">1. Законодательное собрание Ленинградской области принимает областные законы, устанавливающие дополнительные гарантии реализации права граждан на получение бесплатной юридической помощи, и осуществляет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>2. Правительство Ленинградской области: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>1) определяет орган исполнительной власти Ленинградской области, уполномоченный в области обеспечения граждан бесплатной юридической помощью (далее - Уполномоченный орган), и его компетенцию;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>2) определяет органы исполнительной власти Ленинградской области, подведомственные им учреждения, входящие в государственную систему бесплатной юридической помощи на территории Ленинградской области, и их компетенцию;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lastRenderedPageBreak/>
        <w:t>3) принимает решение о создании государственного юридического бюро в форме государственного казенного учреждения Ленинградской области (далее - государственное юридическое бюро), определяет порядок его деятельности;</w:t>
      </w:r>
    </w:p>
    <w:p w:rsidR="00BE3807" w:rsidRDefault="00BE3807">
      <w:pPr>
        <w:pStyle w:val="ConsPlusNormal"/>
        <w:jc w:val="both"/>
      </w:pPr>
      <w:r>
        <w:t xml:space="preserve">(п. 3 в ред. </w:t>
      </w:r>
      <w:hyperlink r:id="rId22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4) определяет порядок взаимодействия участников государственной и негосударственной систем бесплатной юридической помощи на территории Ленинградской области в пределах полномочий, установленных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(в том числе в части взаимодействия государственного юридического бюро с иными участниками этих систем бесплатной юридической помощи);</w:t>
      </w:r>
    </w:p>
    <w:p w:rsidR="00BE3807" w:rsidRDefault="00BE3807">
      <w:pPr>
        <w:pStyle w:val="ConsPlusNormal"/>
        <w:jc w:val="both"/>
      </w:pPr>
      <w:r>
        <w:t xml:space="preserve">(п. 4 в ред. Областного </w:t>
      </w:r>
      <w:hyperlink r:id="rId24">
        <w:r>
          <w:rPr>
            <w:color w:val="0000FF"/>
          </w:rPr>
          <w:t>закона</w:t>
        </w:r>
      </w:hyperlink>
      <w:r>
        <w:t xml:space="preserve"> Ленинградской области от 15.04.2024 N 37-оз)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>5) 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порядок компенсации их расходов на оказание бесплатной юридической помощи;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>6)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BE3807" w:rsidRDefault="00BE3807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>7) определяет порядок правового информирования населения, принимает меры, направленные на обеспечение осуществления правового просвещения населения;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>8) утверждает перечень экстренных случаев и порядок принятия решений об оказании в экстренных случаях бесплатной юридической помощи гражданам, оказавшимся (находящимся) в трудной жизненной ситуации;</w:t>
      </w:r>
    </w:p>
    <w:p w:rsidR="00BE3807" w:rsidRDefault="00BE3807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26">
        <w:r>
          <w:rPr>
            <w:color w:val="0000FF"/>
          </w:rPr>
          <w:t>Законом</w:t>
        </w:r>
      </w:hyperlink>
      <w:r>
        <w:t xml:space="preserve"> Ленинградской области от 09.06.2014 N 31-оз)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>9) осуществляет организационно-правовое обеспечение (в том числе определяет порядок и условия)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BE3807" w:rsidRDefault="00BE3807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27">
        <w:r>
          <w:rPr>
            <w:color w:val="0000FF"/>
          </w:rPr>
          <w:t>Законом</w:t>
        </w:r>
      </w:hyperlink>
      <w:r>
        <w:t xml:space="preserve"> Ленинградской области от 19.12.2014 N 93-оз)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>3. Областным законом органы местного самоуправления могут наделяться отдельными государственными полномочиями в области обеспечения граждан бесплатной юридической помощью.</w:t>
      </w:r>
    </w:p>
    <w:p w:rsidR="00BE3807" w:rsidRDefault="00BE3807">
      <w:pPr>
        <w:pStyle w:val="ConsPlusNormal"/>
      </w:pPr>
    </w:p>
    <w:p w:rsidR="00BE3807" w:rsidRDefault="00BE3807">
      <w:pPr>
        <w:pStyle w:val="ConsPlusTitle"/>
        <w:ind w:firstLine="540"/>
        <w:jc w:val="both"/>
        <w:outlineLvl w:val="0"/>
      </w:pPr>
      <w:r>
        <w:t>Статья 3. Дополнительные гарантии реализации права граждан на получение бесплатной юридической помощи</w:t>
      </w:r>
    </w:p>
    <w:p w:rsidR="00BE3807" w:rsidRDefault="00BE3807">
      <w:pPr>
        <w:pStyle w:val="ConsPlusNormal"/>
        <w:ind w:firstLine="540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BE3807" w:rsidRDefault="00BE3807">
      <w:pPr>
        <w:pStyle w:val="ConsPlusNormal"/>
      </w:pPr>
    </w:p>
    <w:p w:rsidR="00BE3807" w:rsidRDefault="00BE3807">
      <w:pPr>
        <w:pStyle w:val="ConsPlusNormal"/>
        <w:ind w:firstLine="540"/>
        <w:jc w:val="both"/>
      </w:pPr>
      <w:bookmarkStart w:id="1" w:name="P52"/>
      <w:bookmarkEnd w:id="1"/>
      <w:r>
        <w:t xml:space="preserve">1.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имеют граждане, которым это право предоставлено </w:t>
      </w:r>
      <w:hyperlink r:id="rId29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 или иными федеральными законами.</w:t>
      </w:r>
    </w:p>
    <w:p w:rsidR="00BE3807" w:rsidRDefault="00BE3807">
      <w:pPr>
        <w:pStyle w:val="ConsPlusNormal"/>
        <w:spacing w:before="220"/>
        <w:ind w:firstLine="540"/>
        <w:jc w:val="both"/>
      </w:pPr>
      <w:bookmarkStart w:id="2" w:name="P53"/>
      <w:bookmarkEnd w:id="2"/>
      <w:r>
        <w:t>2.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дополнительно предоставляется гражданам, проживающим на территории Ленинградской области, и гражданам без определенного места жительства, имевшим последнюю регистрацию по месту жительства в Ленинградской области, которые относятся к следующим категориям:</w:t>
      </w:r>
    </w:p>
    <w:p w:rsidR="00BE3807" w:rsidRDefault="00BE3807">
      <w:pPr>
        <w:pStyle w:val="ConsPlusNormal"/>
        <w:spacing w:before="220"/>
        <w:ind w:firstLine="540"/>
        <w:jc w:val="both"/>
      </w:pPr>
      <w:bookmarkStart w:id="3" w:name="P54"/>
      <w:bookmarkEnd w:id="3"/>
      <w:r>
        <w:lastRenderedPageBreak/>
        <w:t xml:space="preserve">1) граждане, среднедушевой доход семей которых ниже двукратной величины прожиточного минимума на душу населения, установленного Правительством Ленинградской области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24 октября 1997 года N 134-ФЗ "О прожиточном минимуме в Российской Федерации", а также одиноко проживающие граждане, доходы которых </w:t>
      </w:r>
      <w:proofErr w:type="gramStart"/>
      <w:r>
        <w:t>ниже указанной</w:t>
      </w:r>
      <w:proofErr w:type="gramEnd"/>
      <w:r>
        <w:t xml:space="preserve"> величины;</w:t>
      </w:r>
    </w:p>
    <w:p w:rsidR="00BE3807" w:rsidRDefault="00BE3807">
      <w:pPr>
        <w:pStyle w:val="ConsPlusNormal"/>
        <w:jc w:val="both"/>
      </w:pPr>
      <w:r>
        <w:t xml:space="preserve">(в ред. Областного </w:t>
      </w:r>
      <w:hyperlink r:id="rId31">
        <w:r>
          <w:rPr>
            <w:color w:val="0000FF"/>
          </w:rPr>
          <w:t>закона</w:t>
        </w:r>
      </w:hyperlink>
      <w:r>
        <w:t xml:space="preserve"> Ленинградской области от 11.05.2023 N 50-оз)</w:t>
      </w:r>
    </w:p>
    <w:p w:rsidR="00BE3807" w:rsidRDefault="00BE3807">
      <w:pPr>
        <w:pStyle w:val="ConsPlusNormal"/>
        <w:spacing w:before="220"/>
        <w:ind w:firstLine="540"/>
        <w:jc w:val="both"/>
      </w:pPr>
      <w:bookmarkStart w:id="4" w:name="P56"/>
      <w:bookmarkEnd w:id="4"/>
      <w:r>
        <w:t>2) инвалиды III группы;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>3) граждане старше 70 лет на дату обращения за получением бесплатной юридической помощи;</w:t>
      </w:r>
    </w:p>
    <w:p w:rsidR="00BE3807" w:rsidRDefault="00BE3807">
      <w:pPr>
        <w:pStyle w:val="ConsPlusNormal"/>
        <w:spacing w:before="220"/>
        <w:ind w:firstLine="540"/>
        <w:jc w:val="both"/>
      </w:pPr>
      <w:bookmarkStart w:id="5" w:name="P58"/>
      <w:bookmarkEnd w:id="5"/>
      <w:r>
        <w:t>4) родители (приемные родители, усыновители (</w:t>
      </w:r>
      <w:proofErr w:type="spellStart"/>
      <w:r>
        <w:t>удочерители</w:t>
      </w:r>
      <w:proofErr w:type="spellEnd"/>
      <w:r>
        <w:t>), имеющие ребенка (детей) в возрасте до трех лет на дату обращения за получением бесплатной юридической помощи;</w:t>
      </w:r>
    </w:p>
    <w:p w:rsidR="00BE3807" w:rsidRDefault="00BE3807">
      <w:pPr>
        <w:pStyle w:val="ConsPlusNormal"/>
        <w:jc w:val="both"/>
      </w:pPr>
      <w:r>
        <w:t xml:space="preserve">(в ред. Областных законов Ленинградской области от 20.06.2023 </w:t>
      </w:r>
      <w:hyperlink r:id="rId32">
        <w:r>
          <w:rPr>
            <w:color w:val="0000FF"/>
          </w:rPr>
          <w:t>N 72-оз</w:t>
        </w:r>
      </w:hyperlink>
      <w:r>
        <w:t xml:space="preserve">, от 20.12.2023 </w:t>
      </w:r>
      <w:hyperlink r:id="rId33">
        <w:r>
          <w:rPr>
            <w:color w:val="0000FF"/>
          </w:rPr>
          <w:t>N 149-оз</w:t>
        </w:r>
      </w:hyperlink>
      <w:r>
        <w:t>)</w:t>
      </w:r>
    </w:p>
    <w:p w:rsidR="00BE3807" w:rsidRDefault="00BE3807">
      <w:pPr>
        <w:pStyle w:val="ConsPlusNormal"/>
        <w:spacing w:before="220"/>
        <w:ind w:firstLine="540"/>
        <w:jc w:val="both"/>
      </w:pPr>
      <w:bookmarkStart w:id="6" w:name="P60"/>
      <w:bookmarkEnd w:id="6"/>
      <w:r>
        <w:t>5) беременные женщины;</w:t>
      </w:r>
    </w:p>
    <w:p w:rsidR="00BE3807" w:rsidRDefault="00BE3807">
      <w:pPr>
        <w:pStyle w:val="ConsPlusNormal"/>
        <w:jc w:val="both"/>
      </w:pPr>
      <w:r>
        <w:t xml:space="preserve">(в ред. Областного </w:t>
      </w:r>
      <w:hyperlink r:id="rId34">
        <w:r>
          <w:rPr>
            <w:color w:val="0000FF"/>
          </w:rPr>
          <w:t>закона</w:t>
        </w:r>
      </w:hyperlink>
      <w:r>
        <w:t xml:space="preserve"> Ленинградской области от 20.12.2023 N 149-оз)</w:t>
      </w:r>
    </w:p>
    <w:p w:rsidR="00BE3807" w:rsidRDefault="00BE3807">
      <w:pPr>
        <w:pStyle w:val="ConsPlusNormal"/>
        <w:spacing w:before="220"/>
        <w:ind w:firstLine="540"/>
        <w:jc w:val="both"/>
      </w:pPr>
      <w:bookmarkStart w:id="7" w:name="P62"/>
      <w:bookmarkEnd w:id="7"/>
      <w:r>
        <w:t>6) родители (приемные родители, усыновители (</w:t>
      </w:r>
      <w:proofErr w:type="spellStart"/>
      <w:r>
        <w:t>удочерители</w:t>
      </w:r>
      <w:proofErr w:type="spellEnd"/>
      <w:r>
        <w:t xml:space="preserve">), имеющие трех и более детей (в том числе усыновленных (удочеренных) </w:t>
      </w:r>
      <w:proofErr w:type="gramStart"/>
      <w:r>
        <w:t>и(</w:t>
      </w:r>
      <w:proofErr w:type="gramEnd"/>
      <w:r>
        <w:t>или) принятых на воспитание), в том числе совершеннолетних в возрасте до 23 лет, обучающихся в образовательных организациях по очной форме обучения;</w:t>
      </w:r>
    </w:p>
    <w:p w:rsidR="00BE3807" w:rsidRDefault="00BE3807">
      <w:pPr>
        <w:pStyle w:val="ConsPlusNormal"/>
        <w:jc w:val="both"/>
      </w:pPr>
      <w:r>
        <w:t xml:space="preserve">(в ред. Областных законов Ленинградской области от 17.02.2020 </w:t>
      </w:r>
      <w:hyperlink r:id="rId35">
        <w:r>
          <w:rPr>
            <w:color w:val="0000FF"/>
          </w:rPr>
          <w:t>N 12-оз</w:t>
        </w:r>
      </w:hyperlink>
      <w:r>
        <w:t xml:space="preserve">, от 20.12.2023 </w:t>
      </w:r>
      <w:hyperlink r:id="rId36">
        <w:r>
          <w:rPr>
            <w:color w:val="0000FF"/>
          </w:rPr>
          <w:t>N 149-оз</w:t>
        </w:r>
      </w:hyperlink>
      <w:r>
        <w:t>)</w:t>
      </w:r>
    </w:p>
    <w:p w:rsidR="00BE3807" w:rsidRDefault="00BE3807">
      <w:pPr>
        <w:pStyle w:val="ConsPlusNormal"/>
        <w:spacing w:before="220"/>
        <w:ind w:firstLine="540"/>
        <w:jc w:val="both"/>
      </w:pPr>
      <w:bookmarkStart w:id="8" w:name="P64"/>
      <w:bookmarkEnd w:id="8"/>
      <w:r>
        <w:t>7) граждане, оказавшиеся (находящиеся) в трудной жизненной ситуации (в экстренных случаях, указанных в постановлении Правительства Ленинградской области);</w:t>
      </w:r>
    </w:p>
    <w:p w:rsidR="00BE3807" w:rsidRDefault="00BE3807">
      <w:pPr>
        <w:pStyle w:val="ConsPlusNormal"/>
        <w:spacing w:before="220"/>
        <w:ind w:firstLine="540"/>
        <w:jc w:val="both"/>
      </w:pPr>
      <w:bookmarkStart w:id="9" w:name="P65"/>
      <w:bookmarkEnd w:id="9"/>
      <w:r>
        <w:t>8) реабилитированные лица и лица, признанные пострадавшими от политических репрессий;</w:t>
      </w:r>
    </w:p>
    <w:p w:rsidR="00BE3807" w:rsidRDefault="00BE3807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Областным </w:t>
      </w:r>
      <w:hyperlink r:id="rId37">
        <w:r>
          <w:rPr>
            <w:color w:val="0000FF"/>
          </w:rPr>
          <w:t>законом</w:t>
        </w:r>
      </w:hyperlink>
      <w:r>
        <w:t xml:space="preserve"> Ленинградской области от 16.07.2019 N 63-оз; в ред. Областного </w:t>
      </w:r>
      <w:hyperlink r:id="rId38">
        <w:r>
          <w:rPr>
            <w:color w:val="0000FF"/>
          </w:rPr>
          <w:t>закона</w:t>
        </w:r>
      </w:hyperlink>
      <w:r>
        <w:t xml:space="preserve"> Ленинградской области от 20.12.2023 N 149-оз)</w:t>
      </w:r>
    </w:p>
    <w:p w:rsidR="00BE3807" w:rsidRDefault="00BE3807">
      <w:pPr>
        <w:pStyle w:val="ConsPlusNormal"/>
        <w:spacing w:before="220"/>
        <w:ind w:firstLine="540"/>
        <w:jc w:val="both"/>
      </w:pPr>
      <w:bookmarkStart w:id="10" w:name="P67"/>
      <w:bookmarkEnd w:id="10"/>
      <w:r>
        <w:t xml:space="preserve">9) граждане, признанные пострадавшими участниками долевого строительства в соответствии с областным </w:t>
      </w:r>
      <w:hyperlink r:id="rId39">
        <w:r>
          <w:rPr>
            <w:color w:val="0000FF"/>
          </w:rPr>
          <w:t>законом</w:t>
        </w:r>
      </w:hyperlink>
      <w:r>
        <w:t xml:space="preserve"> от 27 декабря 2013 года N 107-оз "О поддержке пострадавших участников долевого строительства многоквартирных домов, расположенных на территории Ленинградской области";</w:t>
      </w:r>
    </w:p>
    <w:p w:rsidR="00BE3807" w:rsidRDefault="00BE3807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Областным </w:t>
      </w:r>
      <w:hyperlink r:id="rId40">
        <w:r>
          <w:rPr>
            <w:color w:val="0000FF"/>
          </w:rPr>
          <w:t>законом</w:t>
        </w:r>
      </w:hyperlink>
      <w:r>
        <w:t xml:space="preserve"> Ленинградской области от 17.02.2020 N 12-оз; в ред. Областных законов Ленинградской области от 15.03.2021 </w:t>
      </w:r>
      <w:hyperlink r:id="rId41">
        <w:r>
          <w:rPr>
            <w:color w:val="0000FF"/>
          </w:rPr>
          <w:t>N 29-оз</w:t>
        </w:r>
      </w:hyperlink>
      <w:r>
        <w:t xml:space="preserve">, от 20.12.2023 </w:t>
      </w:r>
      <w:hyperlink r:id="rId42">
        <w:r>
          <w:rPr>
            <w:color w:val="0000FF"/>
          </w:rPr>
          <w:t>N 149-оз</w:t>
        </w:r>
      </w:hyperlink>
      <w:r>
        <w:t>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10) граждане </w:t>
      </w:r>
      <w:proofErr w:type="spellStart"/>
      <w:r>
        <w:t>предпенсионного</w:t>
      </w:r>
      <w:proofErr w:type="spellEnd"/>
      <w: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BE3807" w:rsidRDefault="00BE3807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Областным </w:t>
      </w:r>
      <w:hyperlink r:id="rId43">
        <w:r>
          <w:rPr>
            <w:color w:val="0000FF"/>
          </w:rPr>
          <w:t>законом</w:t>
        </w:r>
      </w:hyperlink>
      <w:r>
        <w:t xml:space="preserve"> Ленинградской области от 17.02.2020 N 12-оз; в ред. Областного </w:t>
      </w:r>
      <w:hyperlink r:id="rId44">
        <w:r>
          <w:rPr>
            <w:color w:val="0000FF"/>
          </w:rPr>
          <w:t>закона</w:t>
        </w:r>
      </w:hyperlink>
      <w:r>
        <w:t xml:space="preserve"> Ленинградской области от 20.12.2023 N 149-оз)</w:t>
      </w:r>
    </w:p>
    <w:p w:rsidR="00BE3807" w:rsidRDefault="00BE3807">
      <w:pPr>
        <w:pStyle w:val="ConsPlusNormal"/>
        <w:spacing w:before="220"/>
        <w:ind w:firstLine="540"/>
        <w:jc w:val="both"/>
      </w:pPr>
      <w:bookmarkStart w:id="11" w:name="P71"/>
      <w:bookmarkEnd w:id="11"/>
      <w:r>
        <w:t>11) женщины, пострадавшие от любых форм насилия, в течение трех лет с момента совершения в отношении них насильственных действий;</w:t>
      </w:r>
    </w:p>
    <w:p w:rsidR="00BE3807" w:rsidRDefault="00BE3807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Областным </w:t>
      </w:r>
      <w:hyperlink r:id="rId45">
        <w:r>
          <w:rPr>
            <w:color w:val="0000FF"/>
          </w:rPr>
          <w:t>законом</w:t>
        </w:r>
      </w:hyperlink>
      <w:r>
        <w:t xml:space="preserve"> Ленинградской области от 21.06.2022 N 71-оз; в ред. Областного </w:t>
      </w:r>
      <w:hyperlink r:id="rId46">
        <w:r>
          <w:rPr>
            <w:color w:val="0000FF"/>
          </w:rPr>
          <w:t>закона</w:t>
        </w:r>
      </w:hyperlink>
      <w:r>
        <w:t xml:space="preserve"> Ленинградской области от 20.12.2023 N 149-оз)</w:t>
      </w:r>
    </w:p>
    <w:p w:rsidR="00BE3807" w:rsidRDefault="00BE38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38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07" w:rsidRDefault="00BE38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07" w:rsidRDefault="00BE38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3807" w:rsidRDefault="00BE380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E3807" w:rsidRDefault="00BE3807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Областным </w:t>
            </w:r>
            <w:hyperlink r:id="rId4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20.06.2023 N 72-оз.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07" w:rsidRDefault="00BE3807">
            <w:pPr>
              <w:pStyle w:val="ConsPlusNormal"/>
            </w:pPr>
          </w:p>
        </w:tc>
      </w:tr>
    </w:tbl>
    <w:p w:rsidR="00BE3807" w:rsidRDefault="00BE3807">
      <w:pPr>
        <w:pStyle w:val="ConsPlusNormal"/>
        <w:spacing w:before="280"/>
        <w:ind w:firstLine="540"/>
        <w:jc w:val="both"/>
      </w:pPr>
      <w:bookmarkStart w:id="12" w:name="P75"/>
      <w:bookmarkEnd w:id="12"/>
      <w:r>
        <w:t>13) ветераны боевых действий;</w:t>
      </w:r>
    </w:p>
    <w:p w:rsidR="00BE3807" w:rsidRDefault="00BE3807">
      <w:pPr>
        <w:pStyle w:val="ConsPlusNormal"/>
        <w:jc w:val="both"/>
      </w:pPr>
      <w:r>
        <w:lastRenderedPageBreak/>
        <w:t xml:space="preserve">(п. 13 </w:t>
      </w:r>
      <w:proofErr w:type="gramStart"/>
      <w:r>
        <w:t>введен</w:t>
      </w:r>
      <w:proofErr w:type="gramEnd"/>
      <w:r>
        <w:t xml:space="preserve"> Областным </w:t>
      </w:r>
      <w:hyperlink r:id="rId48">
        <w:r>
          <w:rPr>
            <w:color w:val="0000FF"/>
          </w:rPr>
          <w:t>законом</w:t>
        </w:r>
      </w:hyperlink>
      <w:r>
        <w:t xml:space="preserve"> Ленинградской области от 20.06.2023 N 72-оз)</w:t>
      </w:r>
    </w:p>
    <w:p w:rsidR="00BE3807" w:rsidRDefault="00BE3807">
      <w:pPr>
        <w:pStyle w:val="ConsPlusNormal"/>
        <w:spacing w:before="220"/>
        <w:ind w:firstLine="540"/>
        <w:jc w:val="both"/>
      </w:pPr>
      <w:bookmarkStart w:id="13" w:name="P77"/>
      <w:bookmarkEnd w:id="13"/>
      <w:r>
        <w:t>14) члены семей погибших (умерших) ветеранов боевых действий.</w:t>
      </w:r>
    </w:p>
    <w:p w:rsidR="00BE3807" w:rsidRDefault="00BE3807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Областным </w:t>
      </w:r>
      <w:hyperlink r:id="rId49">
        <w:r>
          <w:rPr>
            <w:color w:val="0000FF"/>
          </w:rPr>
          <w:t>законом</w:t>
        </w:r>
      </w:hyperlink>
      <w:r>
        <w:t xml:space="preserve"> Ленинградской области от 20.06.2023 N 72-оз)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3. Государственное юридическое бюро и адвокаты, участвующие в государственной системе бесплатной юридической помощи (далее - адвокаты), оказывают все виды бесплатной юридической помощи гражданам, которым право на получение бесплатной юридической помощи дополнительно предоставлено настоящим областным законом, в случаях, установленных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в следующих случаях: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>1) обращения по вопросам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имуществом);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>1-1) обращения по вопросам, связанным с обеспечением и защитой прав и законных интересов своего (своих) ребенка (детей);</w:t>
      </w:r>
    </w:p>
    <w:p w:rsidR="00BE3807" w:rsidRDefault="00BE3807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Областным </w:t>
      </w:r>
      <w:hyperlink r:id="rId51">
        <w:r>
          <w:rPr>
            <w:color w:val="0000FF"/>
          </w:rPr>
          <w:t>законом</w:t>
        </w:r>
      </w:hyperlink>
      <w:r>
        <w:t xml:space="preserve"> Ленинградской области от 20.06.2023 N 72-оз)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>1-2) обращения по вопросам лишения родительских прав;</w:t>
      </w:r>
    </w:p>
    <w:p w:rsidR="00BE3807" w:rsidRDefault="00BE3807">
      <w:pPr>
        <w:pStyle w:val="ConsPlusNormal"/>
        <w:jc w:val="both"/>
      </w:pPr>
      <w:r>
        <w:t xml:space="preserve">(п. 1-2 </w:t>
      </w:r>
      <w:proofErr w:type="gramStart"/>
      <w:r>
        <w:t>введен</w:t>
      </w:r>
      <w:proofErr w:type="gramEnd"/>
      <w:r>
        <w:t xml:space="preserve"> Областным </w:t>
      </w:r>
      <w:hyperlink r:id="rId52">
        <w:r>
          <w:rPr>
            <w:color w:val="0000FF"/>
          </w:rPr>
          <w:t>законом</w:t>
        </w:r>
      </w:hyperlink>
      <w:r>
        <w:t xml:space="preserve"> Ленинградской области от 20.06.2023 N 72-оз)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1-3) обращения по вопросам защиты прав пострадавших участников долевого строительства (для категории граждан, указанной в </w:t>
      </w:r>
      <w:hyperlink w:anchor="P67">
        <w:r>
          <w:rPr>
            <w:color w:val="0000FF"/>
          </w:rPr>
          <w:t>пункте 9 части 2</w:t>
        </w:r>
      </w:hyperlink>
      <w:r>
        <w:t xml:space="preserve"> настоящей статьи);</w:t>
      </w:r>
    </w:p>
    <w:p w:rsidR="00BE3807" w:rsidRDefault="00BE3807">
      <w:pPr>
        <w:pStyle w:val="ConsPlusNormal"/>
        <w:jc w:val="both"/>
      </w:pPr>
      <w:r>
        <w:t xml:space="preserve">(п. 1-3 </w:t>
      </w:r>
      <w:proofErr w:type="gramStart"/>
      <w:r>
        <w:t>введен</w:t>
      </w:r>
      <w:proofErr w:type="gramEnd"/>
      <w:r>
        <w:t xml:space="preserve"> Областным </w:t>
      </w:r>
      <w:hyperlink r:id="rId53">
        <w:r>
          <w:rPr>
            <w:color w:val="0000FF"/>
          </w:rPr>
          <w:t>законом</w:t>
        </w:r>
      </w:hyperlink>
      <w:r>
        <w:t xml:space="preserve"> Ленинградской области от 20.12.2023 N 149-оз)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>1-4) обращения по вопросам, связанным с защитой прав и законных интересов, предусмотренных трудовым законодательством;</w:t>
      </w:r>
    </w:p>
    <w:p w:rsidR="00BE3807" w:rsidRDefault="00BE3807">
      <w:pPr>
        <w:pStyle w:val="ConsPlusNormal"/>
        <w:jc w:val="both"/>
      </w:pPr>
      <w:r>
        <w:t xml:space="preserve">(п. 1-4 </w:t>
      </w:r>
      <w:proofErr w:type="gramStart"/>
      <w:r>
        <w:t>введен</w:t>
      </w:r>
      <w:proofErr w:type="gramEnd"/>
      <w:r>
        <w:t xml:space="preserve"> Областным </w:t>
      </w:r>
      <w:hyperlink r:id="rId54">
        <w:r>
          <w:rPr>
            <w:color w:val="0000FF"/>
          </w:rPr>
          <w:t>законом</w:t>
        </w:r>
      </w:hyperlink>
      <w:r>
        <w:t xml:space="preserve"> Ленинградской области от 20.12.2023 N 149-оз)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2) утратил силу с 1 января 2024 года. - Областной </w:t>
      </w:r>
      <w:hyperlink r:id="rId55">
        <w:r>
          <w:rPr>
            <w:color w:val="0000FF"/>
          </w:rPr>
          <w:t>закон</w:t>
        </w:r>
      </w:hyperlink>
      <w:r>
        <w:t xml:space="preserve"> Ленинградской области от 20.12.2023 N 149-оз.</w:t>
      </w:r>
    </w:p>
    <w:p w:rsidR="00BE3807" w:rsidRDefault="00BE3807">
      <w:pPr>
        <w:pStyle w:val="ConsPlusNormal"/>
      </w:pPr>
    </w:p>
    <w:p w:rsidR="00BE3807" w:rsidRDefault="00BE3807">
      <w:pPr>
        <w:pStyle w:val="ConsPlusTitle"/>
        <w:ind w:firstLine="540"/>
        <w:jc w:val="both"/>
        <w:outlineLvl w:val="0"/>
      </w:pPr>
      <w:r>
        <w:t>Статья 4. Порядок оказания бесплатной юридической помощи адвокатами</w:t>
      </w:r>
    </w:p>
    <w:p w:rsidR="00BE3807" w:rsidRDefault="00BE3807">
      <w:pPr>
        <w:pStyle w:val="ConsPlusNormal"/>
      </w:pPr>
    </w:p>
    <w:p w:rsidR="00BE3807" w:rsidRDefault="00BE3807">
      <w:pPr>
        <w:pStyle w:val="ConsPlusNormal"/>
        <w:ind w:firstLine="540"/>
        <w:jc w:val="both"/>
      </w:pPr>
      <w:bookmarkStart w:id="14" w:name="P93"/>
      <w:bookmarkEnd w:id="14"/>
      <w:r>
        <w:t>1. Организация участия адвокатов в деятельности государственной системы бесплатной юридической помощи осуществляется Адвокатской палатой Ленинградской области.</w:t>
      </w:r>
    </w:p>
    <w:p w:rsidR="00BE3807" w:rsidRDefault="00BE3807">
      <w:pPr>
        <w:pStyle w:val="ConsPlusNormal"/>
        <w:spacing w:before="220"/>
        <w:ind w:firstLine="540"/>
        <w:jc w:val="both"/>
      </w:pPr>
      <w:bookmarkStart w:id="15" w:name="P94"/>
      <w:bookmarkEnd w:id="15"/>
      <w:r>
        <w:t>2. Адвокатская палата Ленинградской области ежегодно не позднее 15 ноября направляет в Уполномоченный орган и государственное юридическое бюро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деятельность.</w:t>
      </w:r>
    </w:p>
    <w:p w:rsidR="00BE3807" w:rsidRDefault="00BE38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56">
        <w:r>
          <w:rPr>
            <w:color w:val="0000FF"/>
          </w:rPr>
          <w:t>закона</w:t>
        </w:r>
      </w:hyperlink>
      <w:r>
        <w:t xml:space="preserve"> Ленинградской области от 15.04.2024 N 37-оз)</w:t>
      </w:r>
    </w:p>
    <w:p w:rsidR="00BE3807" w:rsidRDefault="00BE3807">
      <w:pPr>
        <w:pStyle w:val="ConsPlusNormal"/>
        <w:spacing w:before="220"/>
        <w:ind w:firstLine="540"/>
        <w:jc w:val="both"/>
      </w:pPr>
      <w:bookmarkStart w:id="16" w:name="P96"/>
      <w:bookmarkEnd w:id="16"/>
      <w:r>
        <w:t>3. Ежегодно не позднее 31 декабря Уполномоченный орган опубликовывает в средствах массовой информации список адвокатов, оказывающих гражданам бесплатную юридическую помощь, и размещает его на своем официальном сайте в информационно-телекоммуникационной сети "Интернет".</w:t>
      </w:r>
    </w:p>
    <w:p w:rsidR="00BE3807" w:rsidRDefault="00BE38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>
        <w:r>
          <w:rPr>
            <w:color w:val="0000FF"/>
          </w:rPr>
          <w:t>Закона</w:t>
        </w:r>
      </w:hyperlink>
      <w:r>
        <w:t xml:space="preserve"> Ленинградской области от 06.05.2016 N 27-оз)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4. Уполномоченный орган ежегодно не позднее 1 декабря заключает с Адвокатской палатой </w:t>
      </w:r>
      <w:r>
        <w:lastRenderedPageBreak/>
        <w:t>Ленинградской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4-1. </w:t>
      </w:r>
      <w:proofErr w:type="gramStart"/>
      <w:r>
        <w:t>Оказание бесплатной юридической помощи адвокатами, являющимися участниками государственной системы бесплатной юридической помощи, и привлеченным к оказанию бесплатной юридической помощи государственным юридическим бюро осуществляется на основании соглашения о взаимодействии в сфере оказания бесплатной юридической помощи, заключаемого между государственным юридическим бюро и Адвокатской палатой Ленинградской области.</w:t>
      </w:r>
      <w:proofErr w:type="gramEnd"/>
    </w:p>
    <w:p w:rsidR="00BE3807" w:rsidRDefault="00BE380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4-1 введена Областным </w:t>
      </w:r>
      <w:hyperlink r:id="rId58">
        <w:r>
          <w:rPr>
            <w:color w:val="0000FF"/>
          </w:rPr>
          <w:t>законом</w:t>
        </w:r>
      </w:hyperlink>
      <w:r>
        <w:t xml:space="preserve"> Ленинградской области от 15.04.2024 N 37-оз)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5. Бесплатная юридическая помощь оказывается гражданину непосредственно после представления им адвокату документов, предусмотренных </w:t>
      </w:r>
      <w:hyperlink w:anchor="P116">
        <w:r>
          <w:rPr>
            <w:color w:val="0000FF"/>
          </w:rPr>
          <w:t>статьей 5</w:t>
        </w:r>
      </w:hyperlink>
      <w:r>
        <w:t xml:space="preserve"> настоящего областного закона.</w:t>
      </w:r>
    </w:p>
    <w:p w:rsidR="00BE3807" w:rsidRDefault="00BE38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В случае невозможности незамедлительного оказания бесплатной юридической помощи назначается срок, в течение которого должен быть осуществлен прием гражданина адвокатом, при этом указанный срок не может превышать трех дней со дня представления гражданином этому адвокату документов, предусмотренных </w:t>
      </w:r>
      <w:hyperlink w:anchor="P116">
        <w:r>
          <w:rPr>
            <w:color w:val="0000FF"/>
          </w:rPr>
          <w:t>статьей 5</w:t>
        </w:r>
      </w:hyperlink>
      <w:r>
        <w:t xml:space="preserve"> настоящего областного закона.</w:t>
      </w:r>
    </w:p>
    <w:p w:rsidR="00BE3807" w:rsidRDefault="00BE3807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6. Документы, указанные в </w:t>
      </w:r>
      <w:hyperlink w:anchor="P116">
        <w:r>
          <w:rPr>
            <w:color w:val="0000FF"/>
          </w:rPr>
          <w:t>статье 5</w:t>
        </w:r>
      </w:hyperlink>
      <w:r>
        <w:t xml:space="preserve"> настоящего областного закона, подлежат обязательной регистрации адвокатом в день их представления.</w:t>
      </w:r>
    </w:p>
    <w:p w:rsidR="00BE3807" w:rsidRDefault="00BE38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7. Если по основаниям, предусмотренным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бесплатная юридическая помощь в рамках государственной системы бесплатной юридической помощи не может быть оказана адвокатом, гражданину выдается соответствующее заключение.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8. Адвокат не оказывает бесплатную юридическую помощь гражданину в случаях, определенных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BE3807" w:rsidRDefault="00BE380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 ред. Областного </w:t>
      </w:r>
      <w:hyperlink r:id="rId64">
        <w:r>
          <w:rPr>
            <w:color w:val="0000FF"/>
          </w:rPr>
          <w:t>закона</w:t>
        </w:r>
      </w:hyperlink>
      <w:r>
        <w:t xml:space="preserve"> Ленинградской области от 20.12.2023 N 149-оз)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 (далее - Федеральный закон "Об адвокатской деятельности и адвокатуре в Российской Федерации").</w:t>
      </w:r>
    </w:p>
    <w:p w:rsidR="00BE3807" w:rsidRDefault="00BE38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66">
        <w:r>
          <w:rPr>
            <w:color w:val="0000FF"/>
          </w:rPr>
          <w:t>закона</w:t>
        </w:r>
      </w:hyperlink>
      <w:r>
        <w:t xml:space="preserve"> Ленинградской области от 20.12.2023 N 149-оз)</w:t>
      </w:r>
    </w:p>
    <w:p w:rsidR="00BE3807" w:rsidRDefault="00BE3807">
      <w:pPr>
        <w:pStyle w:val="ConsPlusNormal"/>
        <w:spacing w:before="220"/>
        <w:ind w:firstLine="540"/>
        <w:jc w:val="both"/>
      </w:pPr>
      <w:bookmarkStart w:id="17" w:name="P112"/>
      <w:bookmarkEnd w:id="17"/>
      <w:r>
        <w:t>10. Адвокаты направляют в Адвокатскую палату Ленинградской области отчеты об оказании ими бесплатной юридической помощи в рамках государственной системы бесплатной юридической помощи.</w:t>
      </w:r>
    </w:p>
    <w:p w:rsidR="00BE3807" w:rsidRDefault="00BE3807">
      <w:pPr>
        <w:pStyle w:val="ConsPlusNormal"/>
        <w:spacing w:before="220"/>
        <w:ind w:firstLine="540"/>
        <w:jc w:val="both"/>
      </w:pPr>
      <w:bookmarkStart w:id="18" w:name="P113"/>
      <w:bookmarkEnd w:id="18"/>
      <w:r>
        <w:t xml:space="preserve">11. </w:t>
      </w:r>
      <w:proofErr w:type="gramStart"/>
      <w:r>
        <w:t>Адвокатская палата Ленинградской области до 1 февраля календарного года, 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  <w:proofErr w:type="gramEnd"/>
    </w:p>
    <w:p w:rsidR="00BE3807" w:rsidRDefault="00BE38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BE3807" w:rsidRDefault="00BE3807">
      <w:pPr>
        <w:pStyle w:val="ConsPlusNormal"/>
      </w:pPr>
    </w:p>
    <w:p w:rsidR="00BE3807" w:rsidRDefault="00BE3807">
      <w:pPr>
        <w:pStyle w:val="ConsPlusTitle"/>
        <w:ind w:firstLine="540"/>
        <w:jc w:val="both"/>
        <w:outlineLvl w:val="0"/>
      </w:pPr>
      <w:bookmarkStart w:id="19" w:name="P116"/>
      <w:bookmarkEnd w:id="19"/>
      <w:r>
        <w:t>Статья 5. Документы, представляемые в государственное юридическое бюро или адвокату для получения бесплатной юридической помощи</w:t>
      </w:r>
    </w:p>
    <w:p w:rsidR="00BE3807" w:rsidRDefault="00BE3807">
      <w:pPr>
        <w:pStyle w:val="ConsPlusNormal"/>
        <w:ind w:firstLine="540"/>
        <w:jc w:val="both"/>
      </w:pPr>
      <w:r>
        <w:t xml:space="preserve">(в ред. </w:t>
      </w:r>
      <w:hyperlink r:id="rId68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BE3807" w:rsidRDefault="00BE3807">
      <w:pPr>
        <w:pStyle w:val="ConsPlusNormal"/>
      </w:pPr>
    </w:p>
    <w:p w:rsidR="00BE3807" w:rsidRDefault="00BE3807">
      <w:pPr>
        <w:pStyle w:val="ConsPlusNormal"/>
        <w:ind w:firstLine="540"/>
        <w:jc w:val="both"/>
      </w:pPr>
      <w:r>
        <w:t xml:space="preserve">1. Для получения бесплатной юридической помощи в соответствии с настоящим областным законом граждане (их законные представители или представители), указанные в </w:t>
      </w:r>
      <w:hyperlink w:anchor="P52">
        <w:r>
          <w:rPr>
            <w:color w:val="0000FF"/>
          </w:rPr>
          <w:t>частях 1</w:t>
        </w:r>
      </w:hyperlink>
      <w:r>
        <w:t xml:space="preserve"> и </w:t>
      </w:r>
      <w:hyperlink w:anchor="P53">
        <w:r>
          <w:rPr>
            <w:color w:val="0000FF"/>
          </w:rPr>
          <w:t>2 статьи 3</w:t>
        </w:r>
      </w:hyperlink>
      <w:r>
        <w:t xml:space="preserve"> настоящего областного закона, представляют в государственное юридическое бюро или адвокату следующие документы: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1) заявление об оказании бесплатной юридической помощи по форме, утверждаемой Уполномоченным органом (для категорий граждан, указанных в </w:t>
      </w:r>
      <w:hyperlink w:anchor="P52">
        <w:r>
          <w:rPr>
            <w:color w:val="0000FF"/>
          </w:rPr>
          <w:t>частях 1</w:t>
        </w:r>
      </w:hyperlink>
      <w:r>
        <w:t xml:space="preserve"> и </w:t>
      </w:r>
      <w:hyperlink w:anchor="P53">
        <w:r>
          <w:rPr>
            <w:color w:val="0000FF"/>
          </w:rPr>
          <w:t>2 статьи 3</w:t>
        </w:r>
      </w:hyperlink>
      <w:r>
        <w:t xml:space="preserve"> настоящего областного закона);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2) паспорт гражданина Российской Федерации или иной документ, удостоверяющий личность и подтверждающий гражданство Российской Федерации (для категорий граждан, указанных в </w:t>
      </w:r>
      <w:hyperlink w:anchor="P52">
        <w:r>
          <w:rPr>
            <w:color w:val="0000FF"/>
          </w:rPr>
          <w:t>части 1 статьи 3</w:t>
        </w:r>
      </w:hyperlink>
      <w:r>
        <w:t xml:space="preserve"> настоящего областного закона);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3) паспорт гражданина Российской Федерации или иной документ, удостоверяющий личность и подтверждающий гражданство Российской Федерации, возраст и проживание в Ленинградской области, в том числе до прекращения регистрации по месту жительства в Ленинградской области (для категорий граждан, указанных в </w:t>
      </w:r>
      <w:hyperlink w:anchor="P53">
        <w:r>
          <w:rPr>
            <w:color w:val="0000FF"/>
          </w:rPr>
          <w:t>части 2 статьи 3</w:t>
        </w:r>
      </w:hyperlink>
      <w:r>
        <w:t xml:space="preserve"> настоящего областного закона);</w:t>
      </w:r>
    </w:p>
    <w:p w:rsidR="00BE3807" w:rsidRDefault="00BE3807">
      <w:pPr>
        <w:pStyle w:val="ConsPlusNormal"/>
        <w:jc w:val="both"/>
      </w:pPr>
      <w:r>
        <w:t xml:space="preserve">(в ред. Областного </w:t>
      </w:r>
      <w:hyperlink r:id="rId69">
        <w:r>
          <w:rPr>
            <w:color w:val="0000FF"/>
          </w:rPr>
          <w:t>закона</w:t>
        </w:r>
      </w:hyperlink>
      <w:r>
        <w:t xml:space="preserve"> Ленинградской области от 17.02.2020 N 12-оз)</w:t>
      </w:r>
    </w:p>
    <w:p w:rsidR="00BE3807" w:rsidRDefault="00BE3807">
      <w:pPr>
        <w:pStyle w:val="ConsPlusNormal"/>
        <w:spacing w:before="220"/>
        <w:ind w:firstLine="540"/>
        <w:jc w:val="both"/>
      </w:pPr>
      <w:proofErr w:type="gramStart"/>
      <w:r>
        <w:t xml:space="preserve">4) справку о величине среднедушевого дохода семьи (одиноко проживающего гражданина), полученного за три последних календарных месяца, предшествующих месяцу обращения (для категорий граждан, указанных в </w:t>
      </w:r>
      <w:hyperlink r:id="rId70">
        <w:r>
          <w:rPr>
            <w:color w:val="0000FF"/>
          </w:rPr>
          <w:t>пункте 1 части 1 статьи 20</w:t>
        </w:r>
      </w:hyperlink>
      <w:r>
        <w:t xml:space="preserve"> Федерального закона "О бесплатной юридической помощи в Российской Федерации", и для категорий граждан, указанных в </w:t>
      </w:r>
      <w:hyperlink w:anchor="P54">
        <w:r>
          <w:rPr>
            <w:color w:val="0000FF"/>
          </w:rPr>
          <w:t>пункте 1 части 2 статьи 3</w:t>
        </w:r>
      </w:hyperlink>
      <w:r>
        <w:t xml:space="preserve"> настоящего областного закона), выданную в порядке, установленном Уполномоченным органом;</w:t>
      </w:r>
      <w:proofErr w:type="gramEnd"/>
    </w:p>
    <w:p w:rsidR="00BE3807" w:rsidRDefault="00BE3807">
      <w:pPr>
        <w:pStyle w:val="ConsPlusNormal"/>
        <w:jc w:val="both"/>
      </w:pPr>
      <w:r>
        <w:t xml:space="preserve">(п. 4 в ред. Областного </w:t>
      </w:r>
      <w:hyperlink r:id="rId71">
        <w:r>
          <w:rPr>
            <w:color w:val="0000FF"/>
          </w:rPr>
          <w:t>закона</w:t>
        </w:r>
      </w:hyperlink>
      <w:r>
        <w:t xml:space="preserve"> Ленинградской области от 12.11.2018 N 112-оз)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5) справку федерального государственного учреждения </w:t>
      </w:r>
      <w:proofErr w:type="gramStart"/>
      <w:r>
        <w:t>медико-социальной</w:t>
      </w:r>
      <w:proofErr w:type="gramEnd"/>
      <w:r>
        <w:t xml:space="preserve"> экспертизы об установлении инвалидности (для категорий граждан, указанных в </w:t>
      </w:r>
      <w:hyperlink r:id="rId72">
        <w:r>
          <w:rPr>
            <w:color w:val="0000FF"/>
          </w:rPr>
          <w:t>пункте 2 части 1 статьи 20</w:t>
        </w:r>
      </w:hyperlink>
      <w:r>
        <w:t xml:space="preserve"> Федерального закона "О бесплатной юридической помощи в Российской Федерации", и категории граждан, указанной в </w:t>
      </w:r>
      <w:hyperlink w:anchor="P56">
        <w:r>
          <w:rPr>
            <w:color w:val="0000FF"/>
          </w:rPr>
          <w:t>пункте 2 части 2 статьи 3</w:t>
        </w:r>
      </w:hyperlink>
      <w:r>
        <w:t xml:space="preserve"> настоящего областного закона);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6)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(для категорий граждан, указанных в </w:t>
      </w:r>
      <w:hyperlink r:id="rId73">
        <w:r>
          <w:rPr>
            <w:color w:val="0000FF"/>
          </w:rPr>
          <w:t>пункте 3 части 1 статьи 20</w:t>
        </w:r>
      </w:hyperlink>
      <w:r>
        <w:t xml:space="preserve"> Федерального закона "О бесплатной юридической помощи в Российской Федерации");</w:t>
      </w:r>
    </w:p>
    <w:p w:rsidR="00BE3807" w:rsidRDefault="00BE38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38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07" w:rsidRDefault="00BE38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07" w:rsidRDefault="00BE38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3807" w:rsidRDefault="00BE380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7 (ред. 20.12.2023) распространяется на правоотношения, возникшие в связи с вступлением в силу Федерального </w:t>
            </w:r>
            <w:hyperlink r:id="rId7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13.06.2023 N 225-ФЗ (</w:t>
            </w:r>
            <w:hyperlink r:id="rId75">
              <w:r>
                <w:rPr>
                  <w:color w:val="0000FF"/>
                </w:rPr>
                <w:t>ч. 2 ст. 2</w:t>
              </w:r>
            </w:hyperlink>
            <w:r>
              <w:rPr>
                <w:color w:val="392C69"/>
              </w:rPr>
              <w:t xml:space="preserve"> Областного закона Ленинградской области от 20.12.2023 N 149-оз).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07" w:rsidRDefault="00BE3807">
            <w:pPr>
              <w:pStyle w:val="ConsPlusNormal"/>
            </w:pPr>
          </w:p>
        </w:tc>
      </w:tr>
    </w:tbl>
    <w:p w:rsidR="00BE3807" w:rsidRDefault="00BE3807">
      <w:pPr>
        <w:pStyle w:val="ConsPlusNormal"/>
        <w:spacing w:before="280"/>
        <w:ind w:firstLine="540"/>
        <w:jc w:val="both"/>
      </w:pPr>
      <w:r>
        <w:t xml:space="preserve">7) документы, подтверждающие статус лиц, которые указаны в </w:t>
      </w:r>
      <w:hyperlink r:id="rId76">
        <w:r>
          <w:rPr>
            <w:color w:val="0000FF"/>
          </w:rPr>
          <w:t>пунктах 3.1</w:t>
        </w:r>
      </w:hyperlink>
      <w:r>
        <w:t xml:space="preserve"> - </w:t>
      </w:r>
      <w:hyperlink r:id="rId77">
        <w:r>
          <w:rPr>
            <w:color w:val="0000FF"/>
          </w:rPr>
          <w:t>3.3</w:t>
        </w:r>
      </w:hyperlink>
      <w:r>
        <w:t xml:space="preserve">, </w:t>
      </w:r>
      <w:hyperlink r:id="rId78">
        <w:r>
          <w:rPr>
            <w:color w:val="0000FF"/>
          </w:rPr>
          <w:t>4</w:t>
        </w:r>
      </w:hyperlink>
      <w:r>
        <w:t xml:space="preserve">, </w:t>
      </w:r>
      <w:hyperlink r:id="rId79">
        <w:r>
          <w:rPr>
            <w:color w:val="0000FF"/>
          </w:rPr>
          <w:t>4.1</w:t>
        </w:r>
      </w:hyperlink>
      <w:r>
        <w:t xml:space="preserve">, </w:t>
      </w:r>
      <w:hyperlink r:id="rId80">
        <w:r>
          <w:rPr>
            <w:color w:val="0000FF"/>
          </w:rPr>
          <w:t>4.2</w:t>
        </w:r>
      </w:hyperlink>
      <w:r>
        <w:t xml:space="preserve">, </w:t>
      </w:r>
      <w:hyperlink r:id="rId81">
        <w:r>
          <w:rPr>
            <w:color w:val="0000FF"/>
          </w:rPr>
          <w:t>5</w:t>
        </w:r>
      </w:hyperlink>
      <w:r>
        <w:t xml:space="preserve">, </w:t>
      </w:r>
      <w:hyperlink r:id="rId82">
        <w:r>
          <w:rPr>
            <w:color w:val="0000FF"/>
          </w:rPr>
          <w:t>7</w:t>
        </w:r>
      </w:hyperlink>
      <w:r>
        <w:t xml:space="preserve"> или </w:t>
      </w:r>
      <w:hyperlink r:id="rId83">
        <w:r>
          <w:rPr>
            <w:color w:val="0000FF"/>
          </w:rPr>
          <w:t>9 части 1 статьи 20</w:t>
        </w:r>
      </w:hyperlink>
      <w:r>
        <w:t xml:space="preserve"> Федерального закона "О бесплатной юридической помощи в Российской Федерации";</w:t>
      </w:r>
    </w:p>
    <w:p w:rsidR="00BE3807" w:rsidRDefault="00BE3807">
      <w:pPr>
        <w:pStyle w:val="ConsPlusNormal"/>
        <w:jc w:val="both"/>
      </w:pPr>
      <w:r>
        <w:t xml:space="preserve">(в ред. Областного </w:t>
      </w:r>
      <w:hyperlink r:id="rId84">
        <w:r>
          <w:rPr>
            <w:color w:val="0000FF"/>
          </w:rPr>
          <w:t>закона</w:t>
        </w:r>
      </w:hyperlink>
      <w:r>
        <w:t xml:space="preserve"> Ленинградской области от 20.12.2023 N 149-оз)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8) документы, подтверждающие факт содержания несовершеннолетнего в учреждении системы профилактики безнадзорности и правонарушений несовершеннолетних или факт отбывания наказания в местах лишения свободы (для категорий граждан, указанных в </w:t>
      </w:r>
      <w:hyperlink r:id="rId85">
        <w:r>
          <w:rPr>
            <w:color w:val="0000FF"/>
          </w:rPr>
          <w:t>пункте 6 части 1 статьи 20</w:t>
        </w:r>
      </w:hyperlink>
      <w:r>
        <w:t xml:space="preserve"> Федерального закона "О бесплатной юридической помощи в Российской Федерации");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lastRenderedPageBreak/>
        <w:t xml:space="preserve">9) решение суда о признании гражданина </w:t>
      </w:r>
      <w:proofErr w:type="gramStart"/>
      <w:r>
        <w:t>недееспособным</w:t>
      </w:r>
      <w:proofErr w:type="gramEnd"/>
      <w:r>
        <w:t xml:space="preserve"> (для категории граждан, указанной в </w:t>
      </w:r>
      <w:hyperlink r:id="rId86">
        <w:r>
          <w:rPr>
            <w:color w:val="0000FF"/>
          </w:rPr>
          <w:t>пункте 8 части 1 статьи 20</w:t>
        </w:r>
      </w:hyperlink>
      <w:r>
        <w:t xml:space="preserve"> Федерального закона "О бесплатной юридической помощи в Российской Федерации");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10) свидетельство о рождении ребенка (детей), свидетельство об усыновлении (удочерении) </w:t>
      </w:r>
      <w:proofErr w:type="gramStart"/>
      <w:r>
        <w:t>и(</w:t>
      </w:r>
      <w:proofErr w:type="gramEnd"/>
      <w:r>
        <w:t xml:space="preserve">или) документ, подтверждающий факт передачи несовершеннолетнего в семью на воспитание (усыновление (удочерение), в приемную семью, если в паспорте гражданина отсутствует отметка о ребенке (детях) (для категорий граждан, указанных в </w:t>
      </w:r>
      <w:hyperlink w:anchor="P58">
        <w:r>
          <w:rPr>
            <w:color w:val="0000FF"/>
          </w:rPr>
          <w:t>пунктах 4</w:t>
        </w:r>
      </w:hyperlink>
      <w:r>
        <w:t xml:space="preserve"> и </w:t>
      </w:r>
      <w:hyperlink w:anchor="P62">
        <w:r>
          <w:rPr>
            <w:color w:val="0000FF"/>
          </w:rPr>
          <w:t>6 части 2 статьи 3</w:t>
        </w:r>
      </w:hyperlink>
      <w:r>
        <w:t xml:space="preserve"> настоящего областного закона);</w:t>
      </w:r>
    </w:p>
    <w:p w:rsidR="00BE3807" w:rsidRDefault="00BE3807">
      <w:pPr>
        <w:pStyle w:val="ConsPlusNormal"/>
        <w:jc w:val="both"/>
      </w:pPr>
      <w:r>
        <w:t xml:space="preserve">(в ред. Областного </w:t>
      </w:r>
      <w:hyperlink r:id="rId87">
        <w:r>
          <w:rPr>
            <w:color w:val="0000FF"/>
          </w:rPr>
          <w:t>закона</w:t>
        </w:r>
      </w:hyperlink>
      <w:r>
        <w:t xml:space="preserve"> Ленинградской области от 20.12.2023 N 149-оз)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10-1) документ, подтверждающий </w:t>
      </w:r>
      <w:proofErr w:type="gramStart"/>
      <w:r>
        <w:t>обучение по</w:t>
      </w:r>
      <w:proofErr w:type="gramEnd"/>
      <w:r>
        <w:t xml:space="preserve"> очной форме обучения в образовательной организации (для категории граждан, указанной в </w:t>
      </w:r>
      <w:hyperlink w:anchor="P62">
        <w:r>
          <w:rPr>
            <w:color w:val="0000FF"/>
          </w:rPr>
          <w:t>пункте 6 части 2 статьи 3</w:t>
        </w:r>
      </w:hyperlink>
      <w:r>
        <w:t xml:space="preserve"> настоящего областного закона, в отношении детей старше 18 лет);</w:t>
      </w:r>
    </w:p>
    <w:p w:rsidR="00BE3807" w:rsidRDefault="00BE3807">
      <w:pPr>
        <w:pStyle w:val="ConsPlusNormal"/>
        <w:jc w:val="both"/>
      </w:pPr>
      <w:r>
        <w:t xml:space="preserve">(п. 10-1 </w:t>
      </w:r>
      <w:proofErr w:type="gramStart"/>
      <w:r>
        <w:t>введен</w:t>
      </w:r>
      <w:proofErr w:type="gramEnd"/>
      <w:r>
        <w:t xml:space="preserve"> Областным </w:t>
      </w:r>
      <w:hyperlink r:id="rId88">
        <w:r>
          <w:rPr>
            <w:color w:val="0000FF"/>
          </w:rPr>
          <w:t>законом</w:t>
        </w:r>
      </w:hyperlink>
      <w:r>
        <w:t xml:space="preserve"> Ленинградской области от 17.02.2020 N 12-оз)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11) медицинскую справку (справку женской консультации или иной медицинской организации), подтверждающую состояние беременности (для категории граждан, указанной в </w:t>
      </w:r>
      <w:hyperlink w:anchor="P60">
        <w:r>
          <w:rPr>
            <w:color w:val="0000FF"/>
          </w:rPr>
          <w:t>пункте 5 части 2 статьи 3</w:t>
        </w:r>
      </w:hyperlink>
      <w:r>
        <w:t xml:space="preserve"> настоящего областного закона);</w:t>
      </w:r>
    </w:p>
    <w:p w:rsidR="00BE3807" w:rsidRDefault="00BE3807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Закона</w:t>
        </w:r>
      </w:hyperlink>
      <w:r>
        <w:t xml:space="preserve"> Ленинградской области от 06.05.2016 N 27-оз)</w:t>
      </w:r>
    </w:p>
    <w:p w:rsidR="00BE3807" w:rsidRDefault="00BE3807">
      <w:pPr>
        <w:pStyle w:val="ConsPlusNormal"/>
        <w:spacing w:before="220"/>
        <w:ind w:firstLine="540"/>
        <w:jc w:val="both"/>
      </w:pPr>
      <w:proofErr w:type="gramStart"/>
      <w:r>
        <w:t xml:space="preserve">12) документы, установленные постановлением Правительства Ленинградской области об утверждении перечня экстренных случаев и порядка принятия решений об оказании в экстренных случаях бесплатной юридической помощи гражданам, оказавшимся (находящимся) в трудной жизненной ситуации (для категории граждан, указанной в </w:t>
      </w:r>
      <w:hyperlink w:anchor="P64">
        <w:r>
          <w:rPr>
            <w:color w:val="0000FF"/>
          </w:rPr>
          <w:t>пункте 7 части 2 статьи 3</w:t>
        </w:r>
      </w:hyperlink>
      <w:r>
        <w:t xml:space="preserve"> настоящего областного закона);</w:t>
      </w:r>
      <w:proofErr w:type="gramEnd"/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13) документы, подтверждающие полномочия (статус) представителя или законного представителя (для категорий граждан, указанных в </w:t>
      </w:r>
      <w:hyperlink w:anchor="P52">
        <w:r>
          <w:rPr>
            <w:color w:val="0000FF"/>
          </w:rPr>
          <w:t>частях 1</w:t>
        </w:r>
      </w:hyperlink>
      <w:r>
        <w:t xml:space="preserve"> и </w:t>
      </w:r>
      <w:hyperlink w:anchor="P53">
        <w:r>
          <w:rPr>
            <w:color w:val="0000FF"/>
          </w:rPr>
          <w:t>2 статьи 3</w:t>
        </w:r>
      </w:hyperlink>
      <w:r>
        <w:t xml:space="preserve"> настоящего областного закона, если они действуют через законных представителей или представителей);</w:t>
      </w:r>
    </w:p>
    <w:p w:rsidR="00BE3807" w:rsidRDefault="00BE3807">
      <w:pPr>
        <w:pStyle w:val="ConsPlusNormal"/>
        <w:spacing w:before="220"/>
        <w:ind w:firstLine="540"/>
        <w:jc w:val="both"/>
      </w:pPr>
      <w:proofErr w:type="gramStart"/>
      <w:r>
        <w:t xml:space="preserve">14) документы, определенные Правительством Ленинградской области, подтверждающие отнесение граждан к категории, указанной в </w:t>
      </w:r>
      <w:hyperlink r:id="rId90">
        <w:r>
          <w:rPr>
            <w:color w:val="0000FF"/>
          </w:rPr>
          <w:t>пункте 8.1 части 1 статьи 20</w:t>
        </w:r>
      </w:hyperlink>
      <w:r>
        <w:t xml:space="preserve"> Федерального закона "О бесплатной юридической помощи в Российской Федерации" (для граждан, пострадавших в результате чрезвычайной ситуации);</w:t>
      </w:r>
      <w:proofErr w:type="gramEnd"/>
    </w:p>
    <w:p w:rsidR="00BE3807" w:rsidRDefault="00BE3807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91">
        <w:r>
          <w:rPr>
            <w:color w:val="0000FF"/>
          </w:rPr>
          <w:t>Законом</w:t>
        </w:r>
      </w:hyperlink>
      <w:r>
        <w:t xml:space="preserve"> Ленинградской области от 19.12.2014 N 93-оз)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15) справка о реабилитации или </w:t>
      </w:r>
      <w:proofErr w:type="gramStart"/>
      <w:r>
        <w:t>справка</w:t>
      </w:r>
      <w:proofErr w:type="gramEnd"/>
      <w:r>
        <w:t xml:space="preserve"> о признании пострадавшим от политических репрессий (для категорий граждан, указанных в </w:t>
      </w:r>
      <w:hyperlink w:anchor="P65">
        <w:r>
          <w:rPr>
            <w:color w:val="0000FF"/>
          </w:rPr>
          <w:t>пункте 8 части 2 статьи 3</w:t>
        </w:r>
      </w:hyperlink>
      <w:r>
        <w:t xml:space="preserve"> настоящего областного закона);</w:t>
      </w:r>
    </w:p>
    <w:p w:rsidR="00BE3807" w:rsidRDefault="00BE3807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Областным </w:t>
      </w:r>
      <w:hyperlink r:id="rId92">
        <w:r>
          <w:rPr>
            <w:color w:val="0000FF"/>
          </w:rPr>
          <w:t>законом</w:t>
        </w:r>
      </w:hyperlink>
      <w:r>
        <w:t xml:space="preserve"> Ленинградской области от 16.07.2019 N 63-оз; в ред. Областного </w:t>
      </w:r>
      <w:hyperlink r:id="rId93">
        <w:r>
          <w:rPr>
            <w:color w:val="0000FF"/>
          </w:rPr>
          <w:t>закона</w:t>
        </w:r>
      </w:hyperlink>
      <w:r>
        <w:t xml:space="preserve"> Ленинградской области от 20.12.2023 N 149-оз)</w:t>
      </w:r>
    </w:p>
    <w:p w:rsidR="00BE3807" w:rsidRDefault="00BE3807">
      <w:pPr>
        <w:pStyle w:val="ConsPlusNormal"/>
        <w:spacing w:before="220"/>
        <w:ind w:firstLine="540"/>
        <w:jc w:val="both"/>
      </w:pPr>
      <w:proofErr w:type="gramStart"/>
      <w:r>
        <w:t xml:space="preserve">16) решение о признании гражданина пострадавшим участником долевого строительства многоквартирного дома и о включении указанного гражданина в реестр пострадавших участников долевого строительства на территории Ленинградской области или договор участия в долевом строительстве в случае включения многоквартирного дома, указанного в таком договоре, в единый реестр проблемных объектов, предусмотренный Федеральным </w:t>
      </w:r>
      <w:hyperlink r:id="rId94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</w:t>
      </w:r>
      <w:proofErr w:type="gramEnd"/>
      <w:r>
        <w:t xml:space="preserve"> </w:t>
      </w:r>
      <w:proofErr w:type="gramStart"/>
      <w:r>
        <w:t>строительстве</w:t>
      </w:r>
      <w:proofErr w:type="gramEnd"/>
      <w:r>
        <w:t xml:space="preserve"> многоквартирных домов и иных объектов недвижимости и о внесении изменений в некоторые законодательные акты Российской Федерации" (для категории граждан, указанной в </w:t>
      </w:r>
      <w:hyperlink w:anchor="P67">
        <w:r>
          <w:rPr>
            <w:color w:val="0000FF"/>
          </w:rPr>
          <w:t>пункте 9 части 2 статьи 3</w:t>
        </w:r>
      </w:hyperlink>
      <w:r>
        <w:t xml:space="preserve"> настоящего областного закона);</w:t>
      </w:r>
    </w:p>
    <w:p w:rsidR="00BE3807" w:rsidRDefault="00BE3807">
      <w:pPr>
        <w:pStyle w:val="ConsPlusNormal"/>
        <w:jc w:val="both"/>
      </w:pPr>
      <w:r>
        <w:t xml:space="preserve">(п. 16 в ред. Областного </w:t>
      </w:r>
      <w:hyperlink r:id="rId95">
        <w:r>
          <w:rPr>
            <w:color w:val="0000FF"/>
          </w:rPr>
          <w:t>закона</w:t>
        </w:r>
      </w:hyperlink>
      <w:r>
        <w:t xml:space="preserve"> Ленинградской области от 15.03.2021 N 29-оз)</w:t>
      </w:r>
    </w:p>
    <w:p w:rsidR="00BE3807" w:rsidRDefault="00BE3807">
      <w:pPr>
        <w:pStyle w:val="ConsPlusNormal"/>
        <w:spacing w:before="220"/>
        <w:ind w:firstLine="540"/>
        <w:jc w:val="both"/>
      </w:pPr>
      <w:proofErr w:type="gramStart"/>
      <w:r>
        <w:t xml:space="preserve">17) копию одного из документов, свидетельствующих о том, что женщина является </w:t>
      </w:r>
      <w:r>
        <w:lastRenderedPageBreak/>
        <w:t>пострадавшей от любых форм насилия, в том числе зарегистрированного в установленном порядке заявления о преступлении, постановления о возбуждении уголовного дела, постановления о признании потерпевшим, постановления о привлечении лица в качестве обвиняемого, обвинительного акта, обвинительного заключения, судебного решения, вступившего в законную силу, протокола об административном правонарушении (для категории граждан, указанной</w:t>
      </w:r>
      <w:proofErr w:type="gramEnd"/>
      <w:r>
        <w:t xml:space="preserve"> в </w:t>
      </w:r>
      <w:hyperlink w:anchor="P71">
        <w:r>
          <w:rPr>
            <w:color w:val="0000FF"/>
          </w:rPr>
          <w:t>пункте 11 части 2 статьи 3</w:t>
        </w:r>
      </w:hyperlink>
      <w:r>
        <w:t xml:space="preserve"> настоящего областного закона);</w:t>
      </w:r>
    </w:p>
    <w:p w:rsidR="00BE3807" w:rsidRDefault="00BE3807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Областным </w:t>
      </w:r>
      <w:hyperlink r:id="rId96">
        <w:r>
          <w:rPr>
            <w:color w:val="0000FF"/>
          </w:rPr>
          <w:t>законом</w:t>
        </w:r>
      </w:hyperlink>
      <w:r>
        <w:t xml:space="preserve"> Ленинградской области от 21.06.2022 N 71-оз)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19) удостоверение ветерана боевых действий (для категории граждан, указанной в </w:t>
      </w:r>
      <w:hyperlink w:anchor="P75">
        <w:r>
          <w:rPr>
            <w:color w:val="0000FF"/>
          </w:rPr>
          <w:t>пункте 13 части 2 статьи 3</w:t>
        </w:r>
      </w:hyperlink>
      <w:r>
        <w:t xml:space="preserve"> настоящего областного закона);</w:t>
      </w:r>
    </w:p>
    <w:p w:rsidR="00BE3807" w:rsidRDefault="00BE3807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Областным </w:t>
      </w:r>
      <w:hyperlink r:id="rId97">
        <w:r>
          <w:rPr>
            <w:color w:val="0000FF"/>
          </w:rPr>
          <w:t>законом</w:t>
        </w:r>
      </w:hyperlink>
      <w:r>
        <w:t xml:space="preserve"> Ленинградской области от 20.06.2023 N 72-оз)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20) удостоверение члена семьи погибшего (умершего) ветерана боевых действий (для категории граждан, указанной в </w:t>
      </w:r>
      <w:hyperlink w:anchor="P77">
        <w:r>
          <w:rPr>
            <w:color w:val="0000FF"/>
          </w:rPr>
          <w:t>пункте 14 части 2 статьи 3</w:t>
        </w:r>
      </w:hyperlink>
      <w:r>
        <w:t xml:space="preserve"> настоящего областного закона).</w:t>
      </w:r>
    </w:p>
    <w:p w:rsidR="00BE3807" w:rsidRDefault="00BE3807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Областным </w:t>
      </w:r>
      <w:hyperlink r:id="rId98">
        <w:r>
          <w:rPr>
            <w:color w:val="0000FF"/>
          </w:rPr>
          <w:t>законом</w:t>
        </w:r>
      </w:hyperlink>
      <w:r>
        <w:t xml:space="preserve"> Ленинградской области от 20.06.2023 N 72-оз)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Заявления об оказании бесплатной юридической помощи несовершеннолетним, содержащимся в учреждениях системы профилактики безнадзорности и правонарушений несовершеннолетних или отбывающим наказание в местах лишения свободы, направляются в государственное юридическое бюро или адвокату руководителями учреждений системы профилактики безнадзорности и правонарушений несовершеннолетних или службы исполнения наказаний, органами опеки и попечительства, а также комиссией по делам несовершеннолетних и защите их прав.</w:t>
      </w:r>
      <w:proofErr w:type="gramEnd"/>
    </w:p>
    <w:p w:rsidR="00BE3807" w:rsidRDefault="00BE38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99">
        <w:r>
          <w:rPr>
            <w:color w:val="0000FF"/>
          </w:rPr>
          <w:t>закона</w:t>
        </w:r>
      </w:hyperlink>
      <w:r>
        <w:t xml:space="preserve"> Ленинградской области от 20.12.2023 N 149-оз)</w:t>
      </w:r>
    </w:p>
    <w:p w:rsidR="00BE3807" w:rsidRDefault="00BE3807">
      <w:pPr>
        <w:pStyle w:val="ConsPlusNormal"/>
      </w:pPr>
    </w:p>
    <w:p w:rsidR="00BE3807" w:rsidRDefault="00BE3807">
      <w:pPr>
        <w:pStyle w:val="ConsPlusTitle"/>
        <w:ind w:firstLine="540"/>
        <w:jc w:val="both"/>
        <w:outlineLvl w:val="0"/>
      </w:pPr>
      <w:r>
        <w:t>Статья 6. Финансирование мероприятий, связанных с оказанием бесплатной юридической помощи на территории Ленинградской области</w:t>
      </w:r>
    </w:p>
    <w:p w:rsidR="00BE3807" w:rsidRDefault="00BE3807">
      <w:pPr>
        <w:pStyle w:val="ConsPlusNormal"/>
      </w:pPr>
    </w:p>
    <w:p w:rsidR="00BE3807" w:rsidRDefault="00BE3807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на территории Ленинградской области в соответствии с настоящим областным законом, возлагается на органы государственной власти Ленинградской области и подведомственные им учреждения и осуществляется за счет бюджетных ассигнований из бюджета Ленинградской области в соответствии с бюджетным законодательством Российской Федерации.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2. Финансирование расходов, связанных с созданием и деятельностью государственного юридического бюро </w:t>
      </w:r>
      <w:proofErr w:type="gramStart"/>
      <w:r>
        <w:t>и(</w:t>
      </w:r>
      <w:proofErr w:type="gramEnd"/>
      <w:r>
        <w:t xml:space="preserve">или) оплатой труда адвокатов, оказывающих гражданам бесплатную юридическую помощь в случаях, предусмотренных Федеральным </w:t>
      </w:r>
      <w:hyperlink r:id="rId100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 настоящим областным законом, с компенсацией их расходов на оказание такой помощи, с компенсацией оплаты нотариальных действий, совершенных нотариусами бесплатно в рамках государственной системы бесплатной юридической помощи, является расходным обязательством Ленинградской области.</w:t>
      </w:r>
    </w:p>
    <w:p w:rsidR="00BE3807" w:rsidRDefault="00BE3807">
      <w:pPr>
        <w:pStyle w:val="ConsPlusNormal"/>
        <w:jc w:val="both"/>
      </w:pPr>
      <w:r>
        <w:t xml:space="preserve">(в ред. Областных законов Ленинградской области от 09.06.2014 </w:t>
      </w:r>
      <w:hyperlink r:id="rId101">
        <w:r>
          <w:rPr>
            <w:color w:val="0000FF"/>
          </w:rPr>
          <w:t>N 31-оз</w:t>
        </w:r>
      </w:hyperlink>
      <w:r>
        <w:t xml:space="preserve">, от 15.04.2024 </w:t>
      </w:r>
      <w:hyperlink r:id="rId102">
        <w:r>
          <w:rPr>
            <w:color w:val="0000FF"/>
          </w:rPr>
          <w:t>N 37-оз</w:t>
        </w:r>
      </w:hyperlink>
      <w:r>
        <w:t>)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BE3807" w:rsidRDefault="00BE3807">
      <w:pPr>
        <w:pStyle w:val="ConsPlusNormal"/>
      </w:pPr>
    </w:p>
    <w:p w:rsidR="00BE3807" w:rsidRDefault="00BE3807">
      <w:pPr>
        <w:pStyle w:val="ConsPlusTitle"/>
        <w:ind w:firstLine="540"/>
        <w:jc w:val="both"/>
        <w:outlineLvl w:val="0"/>
      </w:pPr>
      <w:r>
        <w:t>Статья 7. Переходные положения</w:t>
      </w:r>
    </w:p>
    <w:p w:rsidR="00BE3807" w:rsidRDefault="00BE3807">
      <w:pPr>
        <w:pStyle w:val="ConsPlusNormal"/>
      </w:pPr>
    </w:p>
    <w:p w:rsidR="00BE3807" w:rsidRDefault="00BE380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период до формирования и опубликования списка адвокатов, участвующих в деятельности государственной системы бесплатной юридической помощи, и заключения между Уполномоченным органом и Адвокатской палатой Ленинградской области соглашения об оказании бесплатной юридической помощи адвокатами, включенными в указанный список в порядке, установленном </w:t>
      </w:r>
      <w:hyperlink w:anchor="P93">
        <w:r>
          <w:rPr>
            <w:color w:val="0000FF"/>
          </w:rPr>
          <w:t>частями 1</w:t>
        </w:r>
      </w:hyperlink>
      <w:r>
        <w:t xml:space="preserve">, </w:t>
      </w:r>
      <w:hyperlink w:anchor="P94">
        <w:r>
          <w:rPr>
            <w:color w:val="0000FF"/>
          </w:rPr>
          <w:t>2</w:t>
        </w:r>
      </w:hyperlink>
      <w:r>
        <w:t xml:space="preserve"> и </w:t>
      </w:r>
      <w:hyperlink w:anchor="P96">
        <w:r>
          <w:rPr>
            <w:color w:val="0000FF"/>
          </w:rPr>
          <w:t>3 статьи 4</w:t>
        </w:r>
      </w:hyperlink>
      <w:r>
        <w:t xml:space="preserve"> настоящего областного закона, оказание </w:t>
      </w:r>
      <w:r>
        <w:lastRenderedPageBreak/>
        <w:t xml:space="preserve">бесплатной юридической помощи осуществляется в порядке, предусмотренном Федеральным </w:t>
      </w:r>
      <w:hyperlink r:id="rId103">
        <w:r>
          <w:rPr>
            <w:color w:val="0000FF"/>
          </w:rPr>
          <w:t>законом</w:t>
        </w:r>
        <w:proofErr w:type="gramEnd"/>
      </w:hyperlink>
      <w:r>
        <w:t xml:space="preserve"> "Об адвокатской деятельности и адвокатуре в Российской Федерации".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w:anchor="P112">
        <w:r>
          <w:rPr>
            <w:color w:val="0000FF"/>
          </w:rPr>
          <w:t>частей 10</w:t>
        </w:r>
      </w:hyperlink>
      <w:r>
        <w:t xml:space="preserve"> и </w:t>
      </w:r>
      <w:hyperlink w:anchor="P113">
        <w:r>
          <w:rPr>
            <w:color w:val="0000FF"/>
          </w:rPr>
          <w:t>11 статьи 4</w:t>
        </w:r>
      </w:hyperlink>
      <w:r>
        <w:t xml:space="preserve"> настоящего областного закона подлежат применению после утверждения федеральным органом исполнительной власти формы и сроков представления в адвокатскую палату отчета адвоката об оказании бесплатной юридической помощи, а также формы сводного отчета об оказании адвокатами бесплатной юридической помощи, представляемого адвокатской палатой.</w:t>
      </w:r>
    </w:p>
    <w:p w:rsidR="00BE3807" w:rsidRDefault="00BE3807">
      <w:pPr>
        <w:pStyle w:val="ConsPlusNormal"/>
      </w:pPr>
    </w:p>
    <w:p w:rsidR="00BE3807" w:rsidRDefault="00BE3807">
      <w:pPr>
        <w:pStyle w:val="ConsPlusTitle"/>
        <w:ind w:firstLine="540"/>
        <w:jc w:val="both"/>
        <w:outlineLvl w:val="0"/>
      </w:pPr>
      <w:r>
        <w:t>Статья 8. Вступление в силу настоящего областного закона</w:t>
      </w:r>
    </w:p>
    <w:p w:rsidR="00BE3807" w:rsidRDefault="00BE3807">
      <w:pPr>
        <w:pStyle w:val="ConsPlusNormal"/>
      </w:pPr>
    </w:p>
    <w:p w:rsidR="00BE3807" w:rsidRDefault="00BE3807">
      <w:pPr>
        <w:pStyle w:val="ConsPlusNormal"/>
        <w:ind w:firstLine="540"/>
        <w:jc w:val="both"/>
      </w:pPr>
      <w:r>
        <w:t>1. Настоящий областной закон вступает в силу по истечении 10 дней со дня его официального опубликования.</w:t>
      </w:r>
    </w:p>
    <w:p w:rsidR="00BE3807" w:rsidRDefault="00BE3807">
      <w:pPr>
        <w:pStyle w:val="ConsPlusNormal"/>
        <w:spacing w:before="220"/>
        <w:ind w:firstLine="540"/>
        <w:jc w:val="both"/>
      </w:pPr>
      <w:r>
        <w:t xml:space="preserve">2. С момента вступления в силу настоящего областного закона признать утратившими силу </w:t>
      </w:r>
      <w:hyperlink r:id="rId104">
        <w:r>
          <w:rPr>
            <w:color w:val="0000FF"/>
          </w:rPr>
          <w:t>преамбулу</w:t>
        </w:r>
      </w:hyperlink>
      <w:r>
        <w:t xml:space="preserve"> и </w:t>
      </w:r>
      <w:hyperlink r:id="rId105">
        <w:r>
          <w:rPr>
            <w:color w:val="0000FF"/>
          </w:rPr>
          <w:t>статьи 1</w:t>
        </w:r>
      </w:hyperlink>
      <w:r>
        <w:t xml:space="preserve">, </w:t>
      </w:r>
      <w:hyperlink r:id="rId106">
        <w:r>
          <w:rPr>
            <w:color w:val="0000FF"/>
          </w:rPr>
          <w:t>2</w:t>
        </w:r>
      </w:hyperlink>
      <w:r>
        <w:t xml:space="preserve">, </w:t>
      </w:r>
      <w:hyperlink r:id="rId107">
        <w:r>
          <w:rPr>
            <w:color w:val="0000FF"/>
          </w:rPr>
          <w:t>3</w:t>
        </w:r>
      </w:hyperlink>
      <w:r>
        <w:t xml:space="preserve">, </w:t>
      </w:r>
      <w:hyperlink r:id="rId108">
        <w:r>
          <w:rPr>
            <w:color w:val="0000FF"/>
          </w:rPr>
          <w:t>4</w:t>
        </w:r>
      </w:hyperlink>
      <w:r>
        <w:t xml:space="preserve">, </w:t>
      </w:r>
      <w:hyperlink r:id="rId109">
        <w:r>
          <w:rPr>
            <w:color w:val="0000FF"/>
          </w:rPr>
          <w:t>5</w:t>
        </w:r>
      </w:hyperlink>
      <w:r>
        <w:t xml:space="preserve"> и </w:t>
      </w:r>
      <w:hyperlink r:id="rId110">
        <w:r>
          <w:rPr>
            <w:color w:val="0000FF"/>
          </w:rPr>
          <w:t>6</w:t>
        </w:r>
      </w:hyperlink>
      <w:r>
        <w:t xml:space="preserve"> областного закона от 29 декабря 2010 года N 85-оз "О предоставлении бесплатной юридической помощи отдельным категориям граждан в Ленинградской области".</w:t>
      </w:r>
    </w:p>
    <w:p w:rsidR="00BE3807" w:rsidRDefault="00BE3807">
      <w:pPr>
        <w:pStyle w:val="ConsPlusNormal"/>
      </w:pPr>
    </w:p>
    <w:p w:rsidR="00BE3807" w:rsidRDefault="00BE3807">
      <w:pPr>
        <w:pStyle w:val="ConsPlusNormal"/>
        <w:jc w:val="right"/>
      </w:pPr>
      <w:r>
        <w:t>Губернатор</w:t>
      </w:r>
    </w:p>
    <w:p w:rsidR="00BE3807" w:rsidRDefault="00BE3807">
      <w:pPr>
        <w:pStyle w:val="ConsPlusNormal"/>
        <w:jc w:val="right"/>
      </w:pPr>
      <w:r>
        <w:t>Ленинградской области</w:t>
      </w:r>
    </w:p>
    <w:p w:rsidR="00BE3807" w:rsidRDefault="00BE3807">
      <w:pPr>
        <w:pStyle w:val="ConsPlusNormal"/>
        <w:jc w:val="right"/>
      </w:pPr>
      <w:proofErr w:type="spellStart"/>
      <w:r>
        <w:t>В.Сердюков</w:t>
      </w:r>
      <w:proofErr w:type="spellEnd"/>
    </w:p>
    <w:p w:rsidR="00BE3807" w:rsidRDefault="00BE3807">
      <w:pPr>
        <w:pStyle w:val="ConsPlusNormal"/>
      </w:pPr>
      <w:r>
        <w:t>Санкт-Петербург</w:t>
      </w:r>
    </w:p>
    <w:p w:rsidR="00BE3807" w:rsidRDefault="00BE3807">
      <w:pPr>
        <w:pStyle w:val="ConsPlusNormal"/>
        <w:spacing w:before="220"/>
      </w:pPr>
      <w:r>
        <w:t>18 апреля 2012 года</w:t>
      </w:r>
    </w:p>
    <w:p w:rsidR="00BE3807" w:rsidRDefault="00BE3807">
      <w:pPr>
        <w:pStyle w:val="ConsPlusNormal"/>
        <w:spacing w:before="220"/>
      </w:pPr>
      <w:r>
        <w:t>N 29-оз</w:t>
      </w:r>
    </w:p>
    <w:p w:rsidR="00BE3807" w:rsidRDefault="00BE3807">
      <w:pPr>
        <w:pStyle w:val="ConsPlusNormal"/>
      </w:pPr>
    </w:p>
    <w:p w:rsidR="00BE3807" w:rsidRDefault="00BE3807">
      <w:pPr>
        <w:pStyle w:val="ConsPlusNormal"/>
      </w:pPr>
    </w:p>
    <w:p w:rsidR="00BE3807" w:rsidRDefault="00BE38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1C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07"/>
    <w:rsid w:val="000D75F0"/>
    <w:rsid w:val="002C2A86"/>
    <w:rsid w:val="003C0022"/>
    <w:rsid w:val="00552F67"/>
    <w:rsid w:val="00867191"/>
    <w:rsid w:val="00884095"/>
    <w:rsid w:val="009500E0"/>
    <w:rsid w:val="00AD7445"/>
    <w:rsid w:val="00BE3807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8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38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38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8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38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38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SPB&amp;n=148098&amp;dst=100015" TargetMode="External"/><Relationship Id="rId21" Type="http://schemas.openxmlformats.org/officeDocument/2006/relationships/hyperlink" Target="https://login.consultant.ru/link/?req=doc&amp;base=SPB&amp;n=290435&amp;dst=100009" TargetMode="External"/><Relationship Id="rId42" Type="http://schemas.openxmlformats.org/officeDocument/2006/relationships/hyperlink" Target="https://login.consultant.ru/link/?req=doc&amp;base=SPB&amp;n=284917&amp;dst=100015" TargetMode="External"/><Relationship Id="rId47" Type="http://schemas.openxmlformats.org/officeDocument/2006/relationships/hyperlink" Target="https://login.consultant.ru/link/?req=doc&amp;base=SPB&amp;n=275510&amp;dst=100013" TargetMode="External"/><Relationship Id="rId63" Type="http://schemas.openxmlformats.org/officeDocument/2006/relationships/hyperlink" Target="https://login.consultant.ru/link/?req=doc&amp;base=LAW&amp;n=451733" TargetMode="External"/><Relationship Id="rId68" Type="http://schemas.openxmlformats.org/officeDocument/2006/relationships/hyperlink" Target="https://login.consultant.ru/link/?req=doc&amp;base=SPB&amp;n=148098&amp;dst=100037" TargetMode="External"/><Relationship Id="rId84" Type="http://schemas.openxmlformats.org/officeDocument/2006/relationships/hyperlink" Target="https://login.consultant.ru/link/?req=doc&amp;base=SPB&amp;n=284917&amp;dst=100029" TargetMode="External"/><Relationship Id="rId89" Type="http://schemas.openxmlformats.org/officeDocument/2006/relationships/hyperlink" Target="https://login.consultant.ru/link/?req=doc&amp;base=SPB&amp;n=249516&amp;dst=100058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login.consultant.ru/link/?req=doc&amp;base=SPB&amp;n=284917&amp;dst=100008" TargetMode="External"/><Relationship Id="rId107" Type="http://schemas.openxmlformats.org/officeDocument/2006/relationships/hyperlink" Target="https://login.consultant.ru/link/?req=doc&amp;base=SPB&amp;n=106441&amp;dst=100026" TargetMode="External"/><Relationship Id="rId11" Type="http://schemas.openxmlformats.org/officeDocument/2006/relationships/hyperlink" Target="https://login.consultant.ru/link/?req=doc&amp;base=SPB&amp;n=239040&amp;dst=100047" TargetMode="External"/><Relationship Id="rId32" Type="http://schemas.openxmlformats.org/officeDocument/2006/relationships/hyperlink" Target="https://login.consultant.ru/link/?req=doc&amp;base=SPB&amp;n=275510&amp;dst=100011" TargetMode="External"/><Relationship Id="rId37" Type="http://schemas.openxmlformats.org/officeDocument/2006/relationships/hyperlink" Target="https://login.consultant.ru/link/?req=doc&amp;base=SPB&amp;n=214783&amp;dst=100009" TargetMode="External"/><Relationship Id="rId53" Type="http://schemas.openxmlformats.org/officeDocument/2006/relationships/hyperlink" Target="https://login.consultant.ru/link/?req=doc&amp;base=SPB&amp;n=284917&amp;dst=100019" TargetMode="External"/><Relationship Id="rId58" Type="http://schemas.openxmlformats.org/officeDocument/2006/relationships/hyperlink" Target="https://login.consultant.ru/link/?req=doc&amp;base=SPB&amp;n=290435&amp;dst=100014" TargetMode="External"/><Relationship Id="rId74" Type="http://schemas.openxmlformats.org/officeDocument/2006/relationships/hyperlink" Target="https://login.consultant.ru/link/?req=doc&amp;base=LAW&amp;n=449411" TargetMode="External"/><Relationship Id="rId79" Type="http://schemas.openxmlformats.org/officeDocument/2006/relationships/hyperlink" Target="https://login.consultant.ru/link/?req=doc&amp;base=LAW&amp;n=451733&amp;dst=100243" TargetMode="External"/><Relationship Id="rId102" Type="http://schemas.openxmlformats.org/officeDocument/2006/relationships/hyperlink" Target="https://login.consultant.ru/link/?req=doc&amp;base=SPB&amp;n=290435&amp;dst=100016" TargetMode="External"/><Relationship Id="rId5" Type="http://schemas.openxmlformats.org/officeDocument/2006/relationships/hyperlink" Target="https://login.consultant.ru/link/?req=doc&amp;base=SPB&amp;n=148098&amp;dst=100008" TargetMode="External"/><Relationship Id="rId90" Type="http://schemas.openxmlformats.org/officeDocument/2006/relationships/hyperlink" Target="https://login.consultant.ru/link/?req=doc&amp;base=LAW&amp;n=451733&amp;dst=6" TargetMode="External"/><Relationship Id="rId95" Type="http://schemas.openxmlformats.org/officeDocument/2006/relationships/hyperlink" Target="https://login.consultant.ru/link/?req=doc&amp;base=SPB&amp;n=239040&amp;dst=100049" TargetMode="External"/><Relationship Id="rId22" Type="http://schemas.openxmlformats.org/officeDocument/2006/relationships/hyperlink" Target="https://login.consultant.ru/link/?req=doc&amp;base=SPB&amp;n=148098&amp;dst=100012" TargetMode="External"/><Relationship Id="rId27" Type="http://schemas.openxmlformats.org/officeDocument/2006/relationships/hyperlink" Target="https://login.consultant.ru/link/?req=doc&amp;base=SPB&amp;n=155095&amp;dst=100009" TargetMode="External"/><Relationship Id="rId43" Type="http://schemas.openxmlformats.org/officeDocument/2006/relationships/hyperlink" Target="https://login.consultant.ru/link/?req=doc&amp;base=SPB&amp;n=222821&amp;dst=100014" TargetMode="External"/><Relationship Id="rId48" Type="http://schemas.openxmlformats.org/officeDocument/2006/relationships/hyperlink" Target="https://login.consultant.ru/link/?req=doc&amp;base=SPB&amp;n=275510&amp;dst=100013" TargetMode="External"/><Relationship Id="rId64" Type="http://schemas.openxmlformats.org/officeDocument/2006/relationships/hyperlink" Target="https://login.consultant.ru/link/?req=doc&amp;base=SPB&amp;n=284917&amp;dst=100024" TargetMode="External"/><Relationship Id="rId69" Type="http://schemas.openxmlformats.org/officeDocument/2006/relationships/hyperlink" Target="https://login.consultant.ru/link/?req=doc&amp;base=SPB&amp;n=222821&amp;dst=100016" TargetMode="External"/><Relationship Id="rId80" Type="http://schemas.openxmlformats.org/officeDocument/2006/relationships/hyperlink" Target="https://login.consultant.ru/link/?req=doc&amp;base=LAW&amp;n=451733&amp;dst=100244" TargetMode="External"/><Relationship Id="rId85" Type="http://schemas.openxmlformats.org/officeDocument/2006/relationships/hyperlink" Target="https://login.consultant.ru/link/?req=doc&amp;base=LAW&amp;n=451733&amp;dst=100128" TargetMode="External"/><Relationship Id="rId12" Type="http://schemas.openxmlformats.org/officeDocument/2006/relationships/hyperlink" Target="https://login.consultant.ru/link/?req=doc&amp;base=SPB&amp;n=258048&amp;dst=100008" TargetMode="External"/><Relationship Id="rId17" Type="http://schemas.openxmlformats.org/officeDocument/2006/relationships/hyperlink" Target="https://login.consultant.ru/link/?req=doc&amp;base=SPB&amp;n=290435&amp;dst=100008" TargetMode="External"/><Relationship Id="rId33" Type="http://schemas.openxmlformats.org/officeDocument/2006/relationships/hyperlink" Target="https://login.consultant.ru/link/?req=doc&amp;base=SPB&amp;n=284917&amp;dst=100011" TargetMode="External"/><Relationship Id="rId38" Type="http://schemas.openxmlformats.org/officeDocument/2006/relationships/hyperlink" Target="https://login.consultant.ru/link/?req=doc&amp;base=SPB&amp;n=284917&amp;dst=100014" TargetMode="External"/><Relationship Id="rId59" Type="http://schemas.openxmlformats.org/officeDocument/2006/relationships/hyperlink" Target="https://login.consultant.ru/link/?req=doc&amp;base=SPB&amp;n=148098&amp;dst=100033" TargetMode="External"/><Relationship Id="rId103" Type="http://schemas.openxmlformats.org/officeDocument/2006/relationships/hyperlink" Target="https://login.consultant.ru/link/?req=doc&amp;base=LAW&amp;n=475066" TargetMode="External"/><Relationship Id="rId108" Type="http://schemas.openxmlformats.org/officeDocument/2006/relationships/hyperlink" Target="https://login.consultant.ru/link/?req=doc&amp;base=SPB&amp;n=106441&amp;dst=100041" TargetMode="External"/><Relationship Id="rId54" Type="http://schemas.openxmlformats.org/officeDocument/2006/relationships/hyperlink" Target="https://login.consultant.ru/link/?req=doc&amp;base=SPB&amp;n=284917&amp;dst=100021" TargetMode="External"/><Relationship Id="rId70" Type="http://schemas.openxmlformats.org/officeDocument/2006/relationships/hyperlink" Target="https://login.consultant.ru/link/?req=doc&amp;base=LAW&amp;n=451733&amp;dst=100123" TargetMode="External"/><Relationship Id="rId75" Type="http://schemas.openxmlformats.org/officeDocument/2006/relationships/hyperlink" Target="https://login.consultant.ru/link/?req=doc&amp;base=SPB&amp;n=284917&amp;dst=100035" TargetMode="External"/><Relationship Id="rId91" Type="http://schemas.openxmlformats.org/officeDocument/2006/relationships/hyperlink" Target="https://login.consultant.ru/link/?req=doc&amp;base=SPB&amp;n=155095&amp;dst=100011" TargetMode="External"/><Relationship Id="rId96" Type="http://schemas.openxmlformats.org/officeDocument/2006/relationships/hyperlink" Target="https://login.consultant.ru/link/?req=doc&amp;base=SPB&amp;n=258048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55095&amp;dst=100008" TargetMode="External"/><Relationship Id="rId15" Type="http://schemas.openxmlformats.org/officeDocument/2006/relationships/hyperlink" Target="https://login.consultant.ru/link/?req=doc&amp;base=SPB&amp;n=275510&amp;dst=100008" TargetMode="External"/><Relationship Id="rId23" Type="http://schemas.openxmlformats.org/officeDocument/2006/relationships/hyperlink" Target="https://login.consultant.ru/link/?req=doc&amp;base=LAW&amp;n=451733" TargetMode="External"/><Relationship Id="rId28" Type="http://schemas.openxmlformats.org/officeDocument/2006/relationships/hyperlink" Target="https://login.consultant.ru/link/?req=doc&amp;base=SPB&amp;n=148098&amp;dst=100017" TargetMode="External"/><Relationship Id="rId36" Type="http://schemas.openxmlformats.org/officeDocument/2006/relationships/hyperlink" Target="https://login.consultant.ru/link/?req=doc&amp;base=SPB&amp;n=284917&amp;dst=100013" TargetMode="External"/><Relationship Id="rId49" Type="http://schemas.openxmlformats.org/officeDocument/2006/relationships/hyperlink" Target="https://login.consultant.ru/link/?req=doc&amp;base=SPB&amp;n=275510&amp;dst=100015" TargetMode="External"/><Relationship Id="rId57" Type="http://schemas.openxmlformats.org/officeDocument/2006/relationships/hyperlink" Target="https://login.consultant.ru/link/?req=doc&amp;base=SPB&amp;n=249516&amp;dst=100057" TargetMode="External"/><Relationship Id="rId106" Type="http://schemas.openxmlformats.org/officeDocument/2006/relationships/hyperlink" Target="https://login.consultant.ru/link/?req=doc&amp;base=SPB&amp;n=106441&amp;dst=100014" TargetMode="External"/><Relationship Id="rId10" Type="http://schemas.openxmlformats.org/officeDocument/2006/relationships/hyperlink" Target="https://login.consultant.ru/link/?req=doc&amp;base=SPB&amp;n=222821&amp;dst=100008" TargetMode="External"/><Relationship Id="rId31" Type="http://schemas.openxmlformats.org/officeDocument/2006/relationships/hyperlink" Target="https://login.consultant.ru/link/?req=doc&amp;base=SPB&amp;n=273485&amp;dst=100015" TargetMode="External"/><Relationship Id="rId44" Type="http://schemas.openxmlformats.org/officeDocument/2006/relationships/hyperlink" Target="https://login.consultant.ru/link/?req=doc&amp;base=SPB&amp;n=284917&amp;dst=100016" TargetMode="External"/><Relationship Id="rId52" Type="http://schemas.openxmlformats.org/officeDocument/2006/relationships/hyperlink" Target="https://login.consultant.ru/link/?req=doc&amp;base=SPB&amp;n=275510&amp;dst=100018" TargetMode="External"/><Relationship Id="rId60" Type="http://schemas.openxmlformats.org/officeDocument/2006/relationships/hyperlink" Target="https://login.consultant.ru/link/?req=doc&amp;base=SPB&amp;n=148098&amp;dst=100034" TargetMode="External"/><Relationship Id="rId65" Type="http://schemas.openxmlformats.org/officeDocument/2006/relationships/hyperlink" Target="https://login.consultant.ru/link/?req=doc&amp;base=LAW&amp;n=475066" TargetMode="External"/><Relationship Id="rId73" Type="http://schemas.openxmlformats.org/officeDocument/2006/relationships/hyperlink" Target="https://login.consultant.ru/link/?req=doc&amp;base=LAW&amp;n=451733&amp;dst=100254" TargetMode="External"/><Relationship Id="rId78" Type="http://schemas.openxmlformats.org/officeDocument/2006/relationships/hyperlink" Target="https://login.consultant.ru/link/?req=doc&amp;base=LAW&amp;n=451733&amp;dst=100242" TargetMode="External"/><Relationship Id="rId81" Type="http://schemas.openxmlformats.org/officeDocument/2006/relationships/hyperlink" Target="https://login.consultant.ru/link/?req=doc&amp;base=LAW&amp;n=451733&amp;dst=100127" TargetMode="External"/><Relationship Id="rId86" Type="http://schemas.openxmlformats.org/officeDocument/2006/relationships/hyperlink" Target="https://login.consultant.ru/link/?req=doc&amp;base=LAW&amp;n=451733&amp;dst=100130" TargetMode="External"/><Relationship Id="rId94" Type="http://schemas.openxmlformats.org/officeDocument/2006/relationships/hyperlink" Target="https://login.consultant.ru/link/?req=doc&amp;base=LAW&amp;n=469789" TargetMode="External"/><Relationship Id="rId99" Type="http://schemas.openxmlformats.org/officeDocument/2006/relationships/hyperlink" Target="https://login.consultant.ru/link/?req=doc&amp;base=SPB&amp;n=284917&amp;dst=100032" TargetMode="External"/><Relationship Id="rId101" Type="http://schemas.openxmlformats.org/officeDocument/2006/relationships/hyperlink" Target="https://login.consultant.ru/link/?req=doc&amp;base=SPB&amp;n=148098&amp;dst=100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14783&amp;dst=100008" TargetMode="External"/><Relationship Id="rId13" Type="http://schemas.openxmlformats.org/officeDocument/2006/relationships/hyperlink" Target="https://login.consultant.ru/link/?req=doc&amp;base=SPB&amp;n=262254&amp;dst=100011" TargetMode="External"/><Relationship Id="rId18" Type="http://schemas.openxmlformats.org/officeDocument/2006/relationships/hyperlink" Target="https://login.consultant.ru/link/?req=doc&amp;base=LAW&amp;n=451733&amp;dst=100022" TargetMode="External"/><Relationship Id="rId39" Type="http://schemas.openxmlformats.org/officeDocument/2006/relationships/hyperlink" Target="https://login.consultant.ru/link/?req=doc&amp;base=SPB&amp;n=262927" TargetMode="External"/><Relationship Id="rId109" Type="http://schemas.openxmlformats.org/officeDocument/2006/relationships/hyperlink" Target="https://login.consultant.ru/link/?req=doc&amp;base=SPB&amp;n=106441&amp;dst=100065" TargetMode="External"/><Relationship Id="rId34" Type="http://schemas.openxmlformats.org/officeDocument/2006/relationships/hyperlink" Target="https://login.consultant.ru/link/?req=doc&amp;base=SPB&amp;n=284917&amp;dst=100012" TargetMode="External"/><Relationship Id="rId50" Type="http://schemas.openxmlformats.org/officeDocument/2006/relationships/hyperlink" Target="https://login.consultant.ru/link/?req=doc&amp;base=LAW&amp;n=451733" TargetMode="External"/><Relationship Id="rId55" Type="http://schemas.openxmlformats.org/officeDocument/2006/relationships/hyperlink" Target="https://login.consultant.ru/link/?req=doc&amp;base=SPB&amp;n=284917&amp;dst=100022" TargetMode="External"/><Relationship Id="rId76" Type="http://schemas.openxmlformats.org/officeDocument/2006/relationships/hyperlink" Target="https://login.consultant.ru/link/?req=doc&amp;base=LAW&amp;n=451733&amp;dst=100255" TargetMode="External"/><Relationship Id="rId97" Type="http://schemas.openxmlformats.org/officeDocument/2006/relationships/hyperlink" Target="https://login.consultant.ru/link/?req=doc&amp;base=SPB&amp;n=275510&amp;dst=100019" TargetMode="External"/><Relationship Id="rId104" Type="http://schemas.openxmlformats.org/officeDocument/2006/relationships/hyperlink" Target="https://login.consultant.ru/link/?req=doc&amp;base=SPB&amp;n=106441&amp;dst=100007" TargetMode="External"/><Relationship Id="rId7" Type="http://schemas.openxmlformats.org/officeDocument/2006/relationships/hyperlink" Target="https://login.consultant.ru/link/?req=doc&amp;base=SPB&amp;n=249516&amp;dst=100056" TargetMode="External"/><Relationship Id="rId71" Type="http://schemas.openxmlformats.org/officeDocument/2006/relationships/hyperlink" Target="https://login.consultant.ru/link/?req=doc&amp;base=SPB&amp;n=205639&amp;dst=100008" TargetMode="External"/><Relationship Id="rId92" Type="http://schemas.openxmlformats.org/officeDocument/2006/relationships/hyperlink" Target="https://login.consultant.ru/link/?req=doc&amp;base=SPB&amp;n=214783&amp;dst=10001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51733&amp;dst=100121" TargetMode="External"/><Relationship Id="rId24" Type="http://schemas.openxmlformats.org/officeDocument/2006/relationships/hyperlink" Target="https://login.consultant.ru/link/?req=doc&amp;base=SPB&amp;n=290435&amp;dst=100010" TargetMode="External"/><Relationship Id="rId40" Type="http://schemas.openxmlformats.org/officeDocument/2006/relationships/hyperlink" Target="https://login.consultant.ru/link/?req=doc&amp;base=SPB&amp;n=222821&amp;dst=100012" TargetMode="External"/><Relationship Id="rId45" Type="http://schemas.openxmlformats.org/officeDocument/2006/relationships/hyperlink" Target="https://login.consultant.ru/link/?req=doc&amp;base=SPB&amp;n=258048&amp;dst=100009" TargetMode="External"/><Relationship Id="rId66" Type="http://schemas.openxmlformats.org/officeDocument/2006/relationships/hyperlink" Target="https://login.consultant.ru/link/?req=doc&amp;base=SPB&amp;n=284917&amp;dst=100026" TargetMode="External"/><Relationship Id="rId87" Type="http://schemas.openxmlformats.org/officeDocument/2006/relationships/hyperlink" Target="https://login.consultant.ru/link/?req=doc&amp;base=SPB&amp;n=284917&amp;dst=100030" TargetMode="External"/><Relationship Id="rId110" Type="http://schemas.openxmlformats.org/officeDocument/2006/relationships/hyperlink" Target="https://login.consultant.ru/link/?req=doc&amp;base=SPB&amp;n=106441&amp;dst=100077" TargetMode="External"/><Relationship Id="rId61" Type="http://schemas.openxmlformats.org/officeDocument/2006/relationships/hyperlink" Target="https://login.consultant.ru/link/?req=doc&amp;base=SPB&amp;n=148098&amp;dst=100035" TargetMode="External"/><Relationship Id="rId82" Type="http://schemas.openxmlformats.org/officeDocument/2006/relationships/hyperlink" Target="https://login.consultant.ru/link/?req=doc&amp;base=LAW&amp;n=451733&amp;dst=100129" TargetMode="External"/><Relationship Id="rId19" Type="http://schemas.openxmlformats.org/officeDocument/2006/relationships/hyperlink" Target="https://login.consultant.ru/link/?req=doc&amp;base=SPB&amp;n=148098&amp;dst=100009" TargetMode="External"/><Relationship Id="rId14" Type="http://schemas.openxmlformats.org/officeDocument/2006/relationships/hyperlink" Target="https://login.consultant.ru/link/?req=doc&amp;base=SPB&amp;n=273485&amp;dst=100015" TargetMode="External"/><Relationship Id="rId30" Type="http://schemas.openxmlformats.org/officeDocument/2006/relationships/hyperlink" Target="https://login.consultant.ru/link/?req=doc&amp;base=LAW&amp;n=372860" TargetMode="External"/><Relationship Id="rId35" Type="http://schemas.openxmlformats.org/officeDocument/2006/relationships/hyperlink" Target="https://login.consultant.ru/link/?req=doc&amp;base=SPB&amp;n=222821&amp;dst=100010" TargetMode="External"/><Relationship Id="rId56" Type="http://schemas.openxmlformats.org/officeDocument/2006/relationships/hyperlink" Target="https://login.consultant.ru/link/?req=doc&amp;base=SPB&amp;n=290435&amp;dst=100013" TargetMode="External"/><Relationship Id="rId77" Type="http://schemas.openxmlformats.org/officeDocument/2006/relationships/hyperlink" Target="https://login.consultant.ru/link/?req=doc&amp;base=LAW&amp;n=451733&amp;dst=100257" TargetMode="External"/><Relationship Id="rId100" Type="http://schemas.openxmlformats.org/officeDocument/2006/relationships/hyperlink" Target="https://login.consultant.ru/link/?req=doc&amp;base=LAW&amp;n=451733" TargetMode="External"/><Relationship Id="rId105" Type="http://schemas.openxmlformats.org/officeDocument/2006/relationships/hyperlink" Target="https://login.consultant.ru/link/?req=doc&amp;base=SPB&amp;n=106441&amp;dst=100008" TargetMode="External"/><Relationship Id="rId8" Type="http://schemas.openxmlformats.org/officeDocument/2006/relationships/hyperlink" Target="https://login.consultant.ru/link/?req=doc&amp;base=SPB&amp;n=205639&amp;dst=100008" TargetMode="External"/><Relationship Id="rId51" Type="http://schemas.openxmlformats.org/officeDocument/2006/relationships/hyperlink" Target="https://login.consultant.ru/link/?req=doc&amp;base=SPB&amp;n=275510&amp;dst=100016" TargetMode="External"/><Relationship Id="rId72" Type="http://schemas.openxmlformats.org/officeDocument/2006/relationships/hyperlink" Target="https://login.consultant.ru/link/?req=doc&amp;base=LAW&amp;n=451733&amp;dst=100124" TargetMode="External"/><Relationship Id="rId93" Type="http://schemas.openxmlformats.org/officeDocument/2006/relationships/hyperlink" Target="https://login.consultant.ru/link/?req=doc&amp;base=SPB&amp;n=284917&amp;dst=100031" TargetMode="External"/><Relationship Id="rId98" Type="http://schemas.openxmlformats.org/officeDocument/2006/relationships/hyperlink" Target="https://login.consultant.ru/link/?req=doc&amp;base=SPB&amp;n=275510&amp;dst=10002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SPB&amp;n=148098&amp;dst=100014" TargetMode="External"/><Relationship Id="rId46" Type="http://schemas.openxmlformats.org/officeDocument/2006/relationships/hyperlink" Target="https://login.consultant.ru/link/?req=doc&amp;base=SPB&amp;n=284917&amp;dst=100017" TargetMode="External"/><Relationship Id="rId67" Type="http://schemas.openxmlformats.org/officeDocument/2006/relationships/hyperlink" Target="https://login.consultant.ru/link/?req=doc&amp;base=SPB&amp;n=148098&amp;dst=100036" TargetMode="External"/><Relationship Id="rId20" Type="http://schemas.openxmlformats.org/officeDocument/2006/relationships/hyperlink" Target="https://login.consultant.ru/link/?req=doc&amp;base=LAW&amp;n=451733&amp;dst=100038" TargetMode="External"/><Relationship Id="rId41" Type="http://schemas.openxmlformats.org/officeDocument/2006/relationships/hyperlink" Target="https://login.consultant.ru/link/?req=doc&amp;base=SPB&amp;n=239040&amp;dst=100048" TargetMode="External"/><Relationship Id="rId62" Type="http://schemas.openxmlformats.org/officeDocument/2006/relationships/hyperlink" Target="https://login.consultant.ru/link/?req=doc&amp;base=LAW&amp;n=451733" TargetMode="External"/><Relationship Id="rId83" Type="http://schemas.openxmlformats.org/officeDocument/2006/relationships/hyperlink" Target="https://login.consultant.ru/link/?req=doc&amp;base=LAW&amp;n=451733&amp;dst=100131" TargetMode="External"/><Relationship Id="rId88" Type="http://schemas.openxmlformats.org/officeDocument/2006/relationships/hyperlink" Target="https://login.consultant.ru/link/?req=doc&amp;base=SPB&amp;n=222821&amp;dst=100017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5369</Words>
  <Characters>30605</Characters>
  <Application>Microsoft Office Word</Application>
  <DocSecurity>0</DocSecurity>
  <Lines>255</Lines>
  <Paragraphs>71</Paragraphs>
  <ScaleCrop>false</ScaleCrop>
  <Company/>
  <LinksUpToDate>false</LinksUpToDate>
  <CharactersWithSpaces>35903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</cp:revision>
  <dcterms:created xsi:type="dcterms:W3CDTF">2024-05-27T08:36:00Z</dcterms:created>
  <dcterms:modified xsi:type="dcterms:W3CDTF">2024-05-27T08:37:00Z</dcterms:modified>
</cp:coreProperties>
</file>